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5012" w14:textId="77777777" w:rsidR="005500A2" w:rsidRPr="005E3D60" w:rsidRDefault="005500A2" w:rsidP="005500A2">
      <w:pPr>
        <w:tabs>
          <w:tab w:val="center" w:pos="4677"/>
          <w:tab w:val="right" w:pos="9355"/>
        </w:tabs>
        <w:jc w:val="center"/>
        <w:rPr>
          <w:rFonts w:ascii="Arial" w:hAnsi="Arial" w:cs="Arial"/>
          <w:sz w:val="32"/>
          <w:szCs w:val="32"/>
        </w:rPr>
      </w:pPr>
      <w:r>
        <w:rPr>
          <w:noProof/>
          <w:sz w:val="28"/>
          <w:szCs w:val="28"/>
        </w:rPr>
        <w:drawing>
          <wp:inline distT="0" distB="0" distL="0" distR="0" wp14:anchorId="68E1884A" wp14:editId="2F365BA5">
            <wp:extent cx="390525" cy="495300"/>
            <wp:effectExtent l="19050" t="0" r="9525"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3-герб12"/>
                    <pic:cNvPicPr>
                      <a:picLocks noChangeAspect="1" noChangeArrowheads="1"/>
                    </pic:cNvPicPr>
                  </pic:nvPicPr>
                  <pic:blipFill>
                    <a:blip r:embed="rId7" cstate="print"/>
                    <a:srcRect/>
                    <a:stretch>
                      <a:fillRect/>
                    </a:stretch>
                  </pic:blipFill>
                  <pic:spPr bwMode="auto">
                    <a:xfrm>
                      <a:off x="0" y="0"/>
                      <a:ext cx="390525" cy="495300"/>
                    </a:xfrm>
                    <a:prstGeom prst="rect">
                      <a:avLst/>
                    </a:prstGeom>
                    <a:noFill/>
                    <a:ln w="9525">
                      <a:noFill/>
                      <a:miter lim="800000"/>
                      <a:headEnd/>
                      <a:tailEnd/>
                    </a:ln>
                  </pic:spPr>
                </pic:pic>
              </a:graphicData>
            </a:graphic>
          </wp:inline>
        </w:drawing>
      </w:r>
    </w:p>
    <w:p w14:paraId="2C7A8B4C" w14:textId="77777777" w:rsidR="005500A2" w:rsidRDefault="005500A2" w:rsidP="005500A2">
      <w:pPr>
        <w:pStyle w:val="a8"/>
        <w:jc w:val="center"/>
        <w:rPr>
          <w:rFonts w:ascii="Times New Roman" w:hAnsi="Times New Roman"/>
          <w:b/>
          <w:bCs/>
          <w:sz w:val="28"/>
          <w:szCs w:val="28"/>
        </w:rPr>
      </w:pPr>
      <w:bookmarkStart w:id="0" w:name="_Hlk62725700"/>
      <w:r>
        <w:rPr>
          <w:rFonts w:ascii="Times New Roman" w:hAnsi="Times New Roman"/>
          <w:b/>
          <w:bCs/>
          <w:sz w:val="28"/>
          <w:szCs w:val="28"/>
        </w:rPr>
        <w:t xml:space="preserve">Совет депутатов </w:t>
      </w:r>
      <w:r>
        <w:rPr>
          <w:rFonts w:ascii="Times New Roman" w:hAnsi="Times New Roman"/>
          <w:b/>
          <w:bCs/>
          <w:color w:val="000000"/>
          <w:sz w:val="28"/>
          <w:szCs w:val="28"/>
        </w:rPr>
        <w:t>Кременкульского</w:t>
      </w:r>
      <w:r>
        <w:rPr>
          <w:rFonts w:ascii="Times New Roman" w:hAnsi="Times New Roman"/>
          <w:b/>
          <w:bCs/>
          <w:sz w:val="28"/>
          <w:szCs w:val="28"/>
        </w:rPr>
        <w:t xml:space="preserve"> сельского поселения</w:t>
      </w:r>
    </w:p>
    <w:p w14:paraId="743EA465" w14:textId="77777777" w:rsidR="005500A2" w:rsidRDefault="005500A2" w:rsidP="005500A2">
      <w:pPr>
        <w:pStyle w:val="a8"/>
        <w:jc w:val="center"/>
        <w:rPr>
          <w:rFonts w:ascii="Times New Roman" w:hAnsi="Times New Roman"/>
          <w:b/>
          <w:bCs/>
          <w:sz w:val="28"/>
          <w:szCs w:val="28"/>
        </w:rPr>
      </w:pPr>
      <w:r>
        <w:rPr>
          <w:rFonts w:ascii="Times New Roman" w:hAnsi="Times New Roman"/>
          <w:b/>
          <w:bCs/>
          <w:sz w:val="28"/>
          <w:szCs w:val="28"/>
        </w:rPr>
        <w:t>Сосновского муниципального района Челябинской области</w:t>
      </w:r>
    </w:p>
    <w:bookmarkEnd w:id="0"/>
    <w:p w14:paraId="2235A2F7" w14:textId="77777777" w:rsidR="005500A2" w:rsidRDefault="005500A2" w:rsidP="005500A2">
      <w:pPr>
        <w:pStyle w:val="a8"/>
        <w:jc w:val="center"/>
        <w:rPr>
          <w:rFonts w:ascii="Times New Roman" w:hAnsi="Times New Roman"/>
          <w:b/>
          <w:sz w:val="28"/>
          <w:szCs w:val="28"/>
        </w:rPr>
      </w:pPr>
      <w:r>
        <w:rPr>
          <w:rFonts w:ascii="Times New Roman" w:hAnsi="Times New Roman"/>
          <w:b/>
          <w:sz w:val="28"/>
          <w:szCs w:val="28"/>
        </w:rPr>
        <w:t xml:space="preserve">четвертого созыва </w:t>
      </w:r>
    </w:p>
    <w:p w14:paraId="7EB9A356" w14:textId="77777777" w:rsidR="005500A2" w:rsidRDefault="005500A2" w:rsidP="005500A2">
      <w:pPr>
        <w:pStyle w:val="a8"/>
        <w:pBdr>
          <w:top w:val="single" w:sz="12" w:space="1" w:color="auto"/>
        </w:pBdr>
        <w:jc w:val="center"/>
        <w:rPr>
          <w:rFonts w:ascii="Times New Roman" w:hAnsi="Times New Roman"/>
          <w:b/>
          <w:bCs/>
          <w:sz w:val="28"/>
          <w:szCs w:val="28"/>
        </w:rPr>
      </w:pPr>
    </w:p>
    <w:p w14:paraId="32BC10A1" w14:textId="47E42CCF" w:rsidR="005500A2" w:rsidRPr="005500A2" w:rsidRDefault="005500A2" w:rsidP="005500A2">
      <w:pPr>
        <w:rPr>
          <w:sz w:val="28"/>
          <w:szCs w:val="28"/>
        </w:rPr>
      </w:pPr>
      <w:r w:rsidRPr="005500A2">
        <w:rPr>
          <w:sz w:val="28"/>
          <w:szCs w:val="28"/>
        </w:rPr>
        <w:t>от «</w:t>
      </w:r>
      <w:r w:rsidR="000E24CA">
        <w:rPr>
          <w:sz w:val="28"/>
          <w:szCs w:val="28"/>
        </w:rPr>
        <w:t>28</w:t>
      </w:r>
      <w:r w:rsidRPr="005500A2">
        <w:rPr>
          <w:sz w:val="28"/>
          <w:szCs w:val="28"/>
        </w:rPr>
        <w:t xml:space="preserve">» </w:t>
      </w:r>
      <w:r w:rsidR="000E24CA">
        <w:rPr>
          <w:sz w:val="28"/>
          <w:szCs w:val="28"/>
        </w:rPr>
        <w:t xml:space="preserve">января </w:t>
      </w:r>
      <w:r w:rsidR="000E24CA" w:rsidRPr="005500A2">
        <w:rPr>
          <w:sz w:val="28"/>
          <w:szCs w:val="28"/>
        </w:rPr>
        <w:t>2021</w:t>
      </w:r>
      <w:r w:rsidR="007B615B">
        <w:rPr>
          <w:sz w:val="28"/>
          <w:szCs w:val="28"/>
        </w:rPr>
        <w:t xml:space="preserve"> </w:t>
      </w:r>
      <w:r w:rsidRPr="005500A2">
        <w:rPr>
          <w:sz w:val="28"/>
          <w:szCs w:val="28"/>
        </w:rPr>
        <w:t xml:space="preserve">года </w:t>
      </w:r>
      <w:r>
        <w:rPr>
          <w:sz w:val="28"/>
          <w:szCs w:val="28"/>
        </w:rPr>
        <w:t xml:space="preserve">                                                 </w:t>
      </w:r>
      <w:r w:rsidR="00BE0FE1">
        <w:rPr>
          <w:sz w:val="28"/>
          <w:szCs w:val="28"/>
        </w:rPr>
        <w:t xml:space="preserve">                       </w:t>
      </w:r>
      <w:r>
        <w:rPr>
          <w:sz w:val="28"/>
          <w:szCs w:val="28"/>
        </w:rPr>
        <w:t xml:space="preserve">     </w:t>
      </w:r>
      <w:r w:rsidR="00A4724F">
        <w:rPr>
          <w:sz w:val="28"/>
          <w:szCs w:val="28"/>
        </w:rPr>
        <w:t xml:space="preserve">       </w:t>
      </w:r>
      <w:r>
        <w:rPr>
          <w:sz w:val="28"/>
          <w:szCs w:val="28"/>
        </w:rPr>
        <w:t xml:space="preserve">  </w:t>
      </w:r>
      <w:r w:rsidRPr="005500A2">
        <w:rPr>
          <w:sz w:val="28"/>
          <w:szCs w:val="28"/>
        </w:rPr>
        <w:t>№</w:t>
      </w:r>
      <w:r w:rsidR="00A4724F">
        <w:rPr>
          <w:sz w:val="28"/>
          <w:szCs w:val="28"/>
        </w:rPr>
        <w:t xml:space="preserve"> 110</w:t>
      </w:r>
    </w:p>
    <w:p w14:paraId="73D6CA06" w14:textId="77777777" w:rsidR="00172799" w:rsidRDefault="005500A2" w:rsidP="005500A2">
      <w:pPr>
        <w:rPr>
          <w:sz w:val="28"/>
          <w:szCs w:val="28"/>
        </w:rPr>
      </w:pPr>
      <w:r w:rsidRPr="005500A2">
        <w:rPr>
          <w:sz w:val="28"/>
          <w:szCs w:val="28"/>
        </w:rPr>
        <w:t xml:space="preserve">с. Кременкуль                 </w:t>
      </w:r>
    </w:p>
    <w:p w14:paraId="12114AB5" w14:textId="77777777" w:rsidR="005500A2" w:rsidRDefault="005500A2" w:rsidP="00172799">
      <w:pPr>
        <w:rPr>
          <w:sz w:val="28"/>
          <w:szCs w:val="28"/>
        </w:rPr>
      </w:pPr>
    </w:p>
    <w:p w14:paraId="6C35A3D9" w14:textId="0089A991" w:rsidR="007B615B" w:rsidRDefault="007B615B" w:rsidP="007B615B">
      <w:pPr>
        <w:suppressLineNumbers/>
        <w:tabs>
          <w:tab w:val="left" w:pos="709"/>
          <w:tab w:val="left" w:pos="4536"/>
        </w:tabs>
        <w:ind w:right="5103"/>
        <w:rPr>
          <w:sz w:val="28"/>
          <w:szCs w:val="28"/>
        </w:rPr>
      </w:pPr>
      <w:r>
        <w:rPr>
          <w:sz w:val="28"/>
          <w:szCs w:val="28"/>
        </w:rPr>
        <w:t xml:space="preserve">Об утверждении Положения о реализации инициативных проектов в </w:t>
      </w:r>
      <w:bookmarkStart w:id="1" w:name="_Hlk62725758"/>
      <w:bookmarkStart w:id="2" w:name="_Hlk62726021"/>
      <w:r>
        <w:rPr>
          <w:sz w:val="28"/>
          <w:szCs w:val="28"/>
        </w:rPr>
        <w:t xml:space="preserve">Кременкульском сельском поселении </w:t>
      </w:r>
      <w:r w:rsidR="00B170E1">
        <w:rPr>
          <w:sz w:val="28"/>
          <w:szCs w:val="28"/>
        </w:rPr>
        <w:t>Сосновского муниципального района</w:t>
      </w:r>
      <w:r>
        <w:rPr>
          <w:sz w:val="28"/>
          <w:szCs w:val="28"/>
        </w:rPr>
        <w:t xml:space="preserve"> </w:t>
      </w:r>
      <w:r w:rsidR="00A508CC">
        <w:rPr>
          <w:sz w:val="28"/>
          <w:szCs w:val="28"/>
        </w:rPr>
        <w:t xml:space="preserve">Челябинской области </w:t>
      </w:r>
      <w:bookmarkEnd w:id="1"/>
    </w:p>
    <w:bookmarkEnd w:id="2"/>
    <w:p w14:paraId="60DBAC5F" w14:textId="77777777" w:rsidR="007B615B" w:rsidRPr="00595F8D" w:rsidRDefault="007B615B" w:rsidP="007B615B">
      <w:pPr>
        <w:suppressLineNumbers/>
        <w:ind w:firstLine="768"/>
        <w:jc w:val="both"/>
        <w:rPr>
          <w:sz w:val="28"/>
          <w:szCs w:val="28"/>
        </w:rPr>
      </w:pPr>
    </w:p>
    <w:p w14:paraId="0C6E2189" w14:textId="77777777" w:rsidR="007B615B" w:rsidRPr="00595F8D" w:rsidRDefault="007B615B" w:rsidP="007B615B">
      <w:pPr>
        <w:suppressLineNumbers/>
        <w:tabs>
          <w:tab w:val="left" w:pos="4536"/>
        </w:tabs>
        <w:jc w:val="both"/>
        <w:rPr>
          <w:sz w:val="28"/>
          <w:szCs w:val="28"/>
        </w:rPr>
      </w:pPr>
    </w:p>
    <w:p w14:paraId="47CC4808" w14:textId="18E4EE16" w:rsidR="00A508CC" w:rsidRDefault="007B615B" w:rsidP="00B170E1">
      <w:pPr>
        <w:shd w:val="clear" w:color="auto" w:fill="FFFFFF"/>
        <w:autoSpaceDE w:val="0"/>
        <w:autoSpaceDN w:val="0"/>
        <w:adjustRightInd w:val="0"/>
        <w:ind w:firstLine="720"/>
        <w:jc w:val="both"/>
        <w:rPr>
          <w:sz w:val="28"/>
          <w:szCs w:val="28"/>
        </w:rPr>
      </w:pPr>
      <w:r w:rsidRPr="00595F8D">
        <w:rPr>
          <w:sz w:val="28"/>
          <w:szCs w:val="28"/>
        </w:rPr>
        <w:t>В соответствии</w:t>
      </w:r>
      <w:r>
        <w:rPr>
          <w:sz w:val="28"/>
          <w:szCs w:val="28"/>
        </w:rPr>
        <w:t xml:space="preserve"> с Бюджетным кодексом Российской Федерации, Федеральным законом от 06 октября 2003 года № 131-ФЗ </w:t>
      </w:r>
      <w:r w:rsidRPr="00595F8D">
        <w:rPr>
          <w:sz w:val="28"/>
          <w:szCs w:val="28"/>
        </w:rPr>
        <w:t>«Об общих принципах орга</w:t>
      </w:r>
      <w:r>
        <w:rPr>
          <w:sz w:val="28"/>
          <w:szCs w:val="28"/>
        </w:rPr>
        <w:t xml:space="preserve">низации местного самоуправления </w:t>
      </w:r>
      <w:r w:rsidRPr="00595F8D">
        <w:rPr>
          <w:sz w:val="28"/>
          <w:szCs w:val="28"/>
        </w:rPr>
        <w:t>в Российской Федерации»,</w:t>
      </w:r>
      <w:r w:rsidR="00901C19">
        <w:rPr>
          <w:sz w:val="28"/>
          <w:szCs w:val="28"/>
        </w:rPr>
        <w:t xml:space="preserve"> Постановлением Законодательного Собрания Челябинской области от 15.12.2020 г. № 181 </w:t>
      </w:r>
      <w:bookmarkStart w:id="3" w:name="_Hlk65596988"/>
      <w:r w:rsidR="00901C19">
        <w:rPr>
          <w:sz w:val="28"/>
          <w:szCs w:val="28"/>
        </w:rPr>
        <w:t>«О законе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bookmarkEnd w:id="3"/>
      <w:r w:rsidR="00901C19">
        <w:rPr>
          <w:sz w:val="28"/>
          <w:szCs w:val="28"/>
        </w:rPr>
        <w:t xml:space="preserve">, </w:t>
      </w:r>
      <w:r w:rsidR="00B170E1" w:rsidRPr="00B170E1">
        <w:rPr>
          <w:sz w:val="28"/>
          <w:szCs w:val="28"/>
        </w:rPr>
        <w:t>Совет депутатов Кременкульского сельского поселения</w:t>
      </w:r>
      <w:r w:rsidR="00B170E1">
        <w:rPr>
          <w:sz w:val="28"/>
          <w:szCs w:val="28"/>
        </w:rPr>
        <w:t xml:space="preserve"> </w:t>
      </w:r>
      <w:r w:rsidR="00B170E1" w:rsidRPr="00B170E1">
        <w:rPr>
          <w:sz w:val="28"/>
          <w:szCs w:val="28"/>
        </w:rPr>
        <w:t>Сосновского муниципального района Челябинской области</w:t>
      </w:r>
      <w:r>
        <w:rPr>
          <w:sz w:val="28"/>
          <w:szCs w:val="28"/>
        </w:rPr>
        <w:t xml:space="preserve"> </w:t>
      </w:r>
    </w:p>
    <w:p w14:paraId="6BE088D8" w14:textId="77777777" w:rsidR="00A508CC" w:rsidRDefault="00A508CC" w:rsidP="00B170E1">
      <w:pPr>
        <w:shd w:val="clear" w:color="auto" w:fill="FFFFFF"/>
        <w:autoSpaceDE w:val="0"/>
        <w:autoSpaceDN w:val="0"/>
        <w:adjustRightInd w:val="0"/>
        <w:ind w:firstLine="720"/>
        <w:jc w:val="both"/>
        <w:rPr>
          <w:sz w:val="28"/>
          <w:szCs w:val="28"/>
        </w:rPr>
      </w:pPr>
    </w:p>
    <w:p w14:paraId="7809492D" w14:textId="02F42949" w:rsidR="007B615B" w:rsidRPr="00595F8D" w:rsidRDefault="007B615B" w:rsidP="00B170E1">
      <w:pPr>
        <w:shd w:val="clear" w:color="auto" w:fill="FFFFFF"/>
        <w:autoSpaceDE w:val="0"/>
        <w:autoSpaceDN w:val="0"/>
        <w:adjustRightInd w:val="0"/>
        <w:ind w:firstLine="720"/>
        <w:jc w:val="both"/>
        <w:rPr>
          <w:sz w:val="28"/>
          <w:szCs w:val="28"/>
        </w:rPr>
      </w:pPr>
      <w:r w:rsidRPr="00595F8D">
        <w:rPr>
          <w:sz w:val="28"/>
          <w:szCs w:val="28"/>
        </w:rPr>
        <w:t>РЕШАЕТ:</w:t>
      </w:r>
      <w:r w:rsidR="00B170E1">
        <w:rPr>
          <w:sz w:val="28"/>
          <w:szCs w:val="28"/>
        </w:rPr>
        <w:t xml:space="preserve"> </w:t>
      </w:r>
    </w:p>
    <w:p w14:paraId="17493D55" w14:textId="77777777" w:rsidR="007B615B" w:rsidRPr="00595F8D" w:rsidRDefault="007B615B" w:rsidP="007B615B">
      <w:pPr>
        <w:shd w:val="clear" w:color="auto" w:fill="FFFFFF"/>
        <w:autoSpaceDE w:val="0"/>
        <w:autoSpaceDN w:val="0"/>
        <w:adjustRightInd w:val="0"/>
        <w:rPr>
          <w:sz w:val="28"/>
          <w:szCs w:val="28"/>
        </w:rPr>
      </w:pPr>
    </w:p>
    <w:p w14:paraId="6FC2B4A0" w14:textId="61066134" w:rsidR="007B615B" w:rsidRPr="00595F8D" w:rsidRDefault="007B615B" w:rsidP="007B615B">
      <w:pPr>
        <w:shd w:val="clear" w:color="auto" w:fill="FFFFFF"/>
        <w:autoSpaceDE w:val="0"/>
        <w:autoSpaceDN w:val="0"/>
        <w:adjustRightInd w:val="0"/>
        <w:ind w:firstLine="720"/>
        <w:jc w:val="both"/>
        <w:rPr>
          <w:sz w:val="28"/>
          <w:szCs w:val="28"/>
        </w:rPr>
      </w:pPr>
      <w:r w:rsidRPr="00595F8D">
        <w:rPr>
          <w:sz w:val="28"/>
          <w:szCs w:val="28"/>
        </w:rPr>
        <w:t>1</w:t>
      </w:r>
      <w:r>
        <w:rPr>
          <w:sz w:val="28"/>
          <w:szCs w:val="28"/>
        </w:rPr>
        <w:t xml:space="preserve">. Утвердить Положение о </w:t>
      </w:r>
      <w:r w:rsidRPr="00595F8D">
        <w:rPr>
          <w:sz w:val="28"/>
          <w:szCs w:val="28"/>
        </w:rPr>
        <w:t xml:space="preserve">реализации </w:t>
      </w:r>
      <w:r>
        <w:rPr>
          <w:sz w:val="28"/>
          <w:szCs w:val="28"/>
        </w:rPr>
        <w:t xml:space="preserve">инициативных проектов в </w:t>
      </w:r>
      <w:r w:rsidR="00A508CC" w:rsidRPr="00A508CC">
        <w:rPr>
          <w:sz w:val="28"/>
          <w:szCs w:val="28"/>
        </w:rPr>
        <w:t xml:space="preserve">Кременкульском сельском поселении Сосновского муниципального района Челябинской </w:t>
      </w:r>
      <w:r w:rsidR="0078328E" w:rsidRPr="00A508CC">
        <w:rPr>
          <w:sz w:val="28"/>
          <w:szCs w:val="28"/>
        </w:rPr>
        <w:t xml:space="preserve">области </w:t>
      </w:r>
      <w:r w:rsidR="0078328E">
        <w:rPr>
          <w:sz w:val="28"/>
          <w:szCs w:val="28"/>
        </w:rPr>
        <w:t>(</w:t>
      </w:r>
      <w:r w:rsidRPr="00595F8D">
        <w:rPr>
          <w:sz w:val="28"/>
          <w:szCs w:val="28"/>
        </w:rPr>
        <w:t>приложение).</w:t>
      </w:r>
    </w:p>
    <w:p w14:paraId="085010A9" w14:textId="4EA61B7F" w:rsidR="00044BA3" w:rsidRPr="00044BA3" w:rsidRDefault="00A4280E" w:rsidP="00044BA3">
      <w:pPr>
        <w:shd w:val="clear" w:color="auto" w:fill="FFFFFF"/>
        <w:autoSpaceDE w:val="0"/>
        <w:autoSpaceDN w:val="0"/>
        <w:adjustRightInd w:val="0"/>
        <w:jc w:val="both"/>
        <w:rPr>
          <w:sz w:val="28"/>
          <w:szCs w:val="28"/>
          <w:lang w:eastAsia="en-US"/>
        </w:rPr>
      </w:pPr>
      <w:r>
        <w:rPr>
          <w:sz w:val="28"/>
          <w:szCs w:val="28"/>
          <w:lang w:eastAsia="en-US"/>
        </w:rPr>
        <w:t xml:space="preserve">          </w:t>
      </w:r>
      <w:r w:rsidR="00044BA3" w:rsidRPr="00044BA3">
        <w:rPr>
          <w:sz w:val="28"/>
          <w:szCs w:val="28"/>
          <w:lang w:eastAsia="en-US"/>
        </w:rPr>
        <w:t xml:space="preserve">2. Настоящее решение подлежит официальному опубликованию в </w:t>
      </w:r>
      <w:r w:rsidR="000E24CA">
        <w:rPr>
          <w:sz w:val="28"/>
          <w:szCs w:val="28"/>
          <w:lang w:eastAsia="en-US"/>
        </w:rPr>
        <w:t xml:space="preserve">Информационном </w:t>
      </w:r>
      <w:r w:rsidR="00D3641A">
        <w:rPr>
          <w:sz w:val="28"/>
          <w:szCs w:val="28"/>
          <w:lang w:eastAsia="en-US"/>
        </w:rPr>
        <w:t>бюллетене «</w:t>
      </w:r>
      <w:r w:rsidR="00044BA3" w:rsidRPr="00044BA3">
        <w:rPr>
          <w:sz w:val="28"/>
          <w:szCs w:val="28"/>
          <w:lang w:eastAsia="en-US"/>
        </w:rPr>
        <w:t>Сосновская Нива»</w:t>
      </w:r>
      <w:r w:rsidR="0078328E">
        <w:rPr>
          <w:sz w:val="28"/>
          <w:szCs w:val="28"/>
          <w:lang w:eastAsia="en-US"/>
        </w:rPr>
        <w:t>.</w:t>
      </w:r>
    </w:p>
    <w:p w14:paraId="029BE230" w14:textId="26848002" w:rsidR="00044BA3" w:rsidRPr="00044BA3" w:rsidRDefault="00A4280E" w:rsidP="00044BA3">
      <w:pPr>
        <w:shd w:val="clear" w:color="auto" w:fill="FFFFFF"/>
        <w:autoSpaceDE w:val="0"/>
        <w:autoSpaceDN w:val="0"/>
        <w:adjustRightInd w:val="0"/>
        <w:jc w:val="both"/>
        <w:rPr>
          <w:sz w:val="28"/>
          <w:szCs w:val="28"/>
          <w:lang w:eastAsia="en-US"/>
        </w:rPr>
      </w:pPr>
      <w:r>
        <w:rPr>
          <w:sz w:val="28"/>
          <w:szCs w:val="28"/>
          <w:lang w:eastAsia="en-US"/>
        </w:rPr>
        <w:t xml:space="preserve">        </w:t>
      </w:r>
      <w:r w:rsidR="00044BA3" w:rsidRPr="00044BA3">
        <w:rPr>
          <w:sz w:val="28"/>
          <w:szCs w:val="28"/>
          <w:lang w:eastAsia="en-US"/>
        </w:rPr>
        <w:t>3. Настоящее решение вступает в силу после его официального опубликования в соответствии с действующим законодательством.</w:t>
      </w:r>
      <w:r w:rsidR="0078328E">
        <w:rPr>
          <w:sz w:val="28"/>
          <w:szCs w:val="28"/>
          <w:lang w:eastAsia="en-US"/>
        </w:rPr>
        <w:t xml:space="preserve"> </w:t>
      </w:r>
    </w:p>
    <w:p w14:paraId="31410728" w14:textId="77777777" w:rsidR="00044BA3" w:rsidRPr="00044BA3" w:rsidRDefault="00044BA3" w:rsidP="00044BA3">
      <w:pPr>
        <w:shd w:val="clear" w:color="auto" w:fill="FFFFFF"/>
        <w:autoSpaceDE w:val="0"/>
        <w:autoSpaceDN w:val="0"/>
        <w:adjustRightInd w:val="0"/>
        <w:jc w:val="right"/>
        <w:rPr>
          <w:sz w:val="28"/>
          <w:szCs w:val="28"/>
          <w:lang w:eastAsia="en-US"/>
        </w:rPr>
      </w:pPr>
    </w:p>
    <w:p w14:paraId="14B3F4C6" w14:textId="77777777" w:rsidR="00044BA3" w:rsidRPr="00044BA3" w:rsidRDefault="00044BA3" w:rsidP="00A4280E">
      <w:pPr>
        <w:shd w:val="clear" w:color="auto" w:fill="FFFFFF"/>
        <w:autoSpaceDE w:val="0"/>
        <w:autoSpaceDN w:val="0"/>
        <w:adjustRightInd w:val="0"/>
        <w:rPr>
          <w:sz w:val="28"/>
          <w:szCs w:val="28"/>
          <w:lang w:eastAsia="en-US"/>
        </w:rPr>
      </w:pPr>
    </w:p>
    <w:p w14:paraId="56C218C2" w14:textId="77777777" w:rsidR="00044BA3" w:rsidRPr="00044BA3" w:rsidRDefault="00044BA3" w:rsidP="00044BA3">
      <w:pPr>
        <w:shd w:val="clear" w:color="auto" w:fill="FFFFFF"/>
        <w:autoSpaceDE w:val="0"/>
        <w:autoSpaceDN w:val="0"/>
        <w:adjustRightInd w:val="0"/>
        <w:rPr>
          <w:sz w:val="28"/>
          <w:szCs w:val="28"/>
          <w:lang w:eastAsia="en-US"/>
        </w:rPr>
      </w:pPr>
      <w:r w:rsidRPr="00044BA3">
        <w:rPr>
          <w:sz w:val="28"/>
          <w:szCs w:val="28"/>
          <w:lang w:eastAsia="en-US"/>
        </w:rPr>
        <w:t>Председатель</w:t>
      </w:r>
    </w:p>
    <w:p w14:paraId="6F3CB998" w14:textId="2D42BFFB" w:rsidR="00044BA3" w:rsidRPr="00044BA3" w:rsidRDefault="002C4C9B" w:rsidP="00044BA3">
      <w:pPr>
        <w:shd w:val="clear" w:color="auto" w:fill="FFFFFF"/>
        <w:autoSpaceDE w:val="0"/>
        <w:autoSpaceDN w:val="0"/>
        <w:adjustRightInd w:val="0"/>
        <w:rPr>
          <w:sz w:val="28"/>
          <w:szCs w:val="28"/>
          <w:lang w:eastAsia="en-US"/>
        </w:rPr>
      </w:pPr>
      <w:r>
        <w:rPr>
          <w:sz w:val="28"/>
          <w:szCs w:val="28"/>
          <w:lang w:eastAsia="en-US"/>
        </w:rPr>
        <w:t>с</w:t>
      </w:r>
      <w:r w:rsidR="00044BA3" w:rsidRPr="00044BA3">
        <w:rPr>
          <w:sz w:val="28"/>
          <w:szCs w:val="28"/>
          <w:lang w:eastAsia="en-US"/>
        </w:rPr>
        <w:t>овета депутатов</w:t>
      </w:r>
    </w:p>
    <w:p w14:paraId="07A8E45F" w14:textId="46A10197" w:rsidR="00044BA3" w:rsidRPr="00044BA3" w:rsidRDefault="002C4C9B" w:rsidP="00044BA3">
      <w:pPr>
        <w:shd w:val="clear" w:color="auto" w:fill="FFFFFF"/>
        <w:autoSpaceDE w:val="0"/>
        <w:autoSpaceDN w:val="0"/>
        <w:adjustRightInd w:val="0"/>
        <w:rPr>
          <w:sz w:val="28"/>
          <w:szCs w:val="28"/>
          <w:lang w:eastAsia="en-US"/>
        </w:rPr>
      </w:pPr>
      <w:r>
        <w:rPr>
          <w:sz w:val="28"/>
          <w:szCs w:val="28"/>
          <w:lang w:eastAsia="en-US"/>
        </w:rPr>
        <w:t>с</w:t>
      </w:r>
      <w:r w:rsidR="00044BA3" w:rsidRPr="00044BA3">
        <w:rPr>
          <w:sz w:val="28"/>
          <w:szCs w:val="28"/>
          <w:lang w:eastAsia="en-US"/>
        </w:rPr>
        <w:t xml:space="preserve">ельского поселения                                            </w:t>
      </w:r>
      <w:r w:rsidR="00D3641A">
        <w:rPr>
          <w:sz w:val="28"/>
          <w:szCs w:val="28"/>
          <w:lang w:eastAsia="en-US"/>
        </w:rPr>
        <w:t xml:space="preserve">      </w:t>
      </w:r>
      <w:r w:rsidR="00044BA3" w:rsidRPr="00044BA3">
        <w:rPr>
          <w:sz w:val="28"/>
          <w:szCs w:val="28"/>
          <w:lang w:eastAsia="en-US"/>
        </w:rPr>
        <w:t xml:space="preserve"> _____________А.Б. Кожевников   </w:t>
      </w:r>
      <w:proofErr w:type="spellStart"/>
      <w:r w:rsidR="00044BA3" w:rsidRPr="00044BA3">
        <w:rPr>
          <w:sz w:val="28"/>
          <w:szCs w:val="28"/>
          <w:lang w:eastAsia="en-US"/>
        </w:rPr>
        <w:t>м.п</w:t>
      </w:r>
      <w:proofErr w:type="spellEnd"/>
      <w:r w:rsidR="00044BA3" w:rsidRPr="00044BA3">
        <w:rPr>
          <w:sz w:val="28"/>
          <w:szCs w:val="28"/>
          <w:lang w:eastAsia="en-US"/>
        </w:rPr>
        <w:t>.</w:t>
      </w:r>
    </w:p>
    <w:p w14:paraId="754DD691" w14:textId="77777777" w:rsidR="00044BA3" w:rsidRPr="00044BA3" w:rsidRDefault="00044BA3" w:rsidP="00044BA3">
      <w:pPr>
        <w:shd w:val="clear" w:color="auto" w:fill="FFFFFF"/>
        <w:autoSpaceDE w:val="0"/>
        <w:autoSpaceDN w:val="0"/>
        <w:adjustRightInd w:val="0"/>
        <w:jc w:val="right"/>
        <w:rPr>
          <w:sz w:val="28"/>
          <w:szCs w:val="28"/>
          <w:lang w:eastAsia="en-US"/>
        </w:rPr>
      </w:pPr>
    </w:p>
    <w:p w14:paraId="71414F6D" w14:textId="77777777" w:rsidR="00A4280E" w:rsidRDefault="00A4280E" w:rsidP="00A4280E">
      <w:pPr>
        <w:shd w:val="clear" w:color="auto" w:fill="FFFFFF"/>
        <w:autoSpaceDE w:val="0"/>
        <w:autoSpaceDN w:val="0"/>
        <w:adjustRightInd w:val="0"/>
        <w:rPr>
          <w:sz w:val="28"/>
          <w:szCs w:val="28"/>
          <w:lang w:eastAsia="en-US"/>
        </w:rPr>
      </w:pPr>
    </w:p>
    <w:p w14:paraId="590B40A9" w14:textId="61ECB567" w:rsidR="00A508CC" w:rsidRDefault="00044BA3" w:rsidP="00427BB7">
      <w:pPr>
        <w:shd w:val="clear" w:color="auto" w:fill="FFFFFF"/>
        <w:autoSpaceDE w:val="0"/>
        <w:autoSpaceDN w:val="0"/>
        <w:adjustRightInd w:val="0"/>
        <w:rPr>
          <w:sz w:val="28"/>
          <w:szCs w:val="28"/>
          <w:lang w:eastAsia="en-US"/>
        </w:rPr>
      </w:pPr>
      <w:r w:rsidRPr="00044BA3">
        <w:rPr>
          <w:sz w:val="28"/>
          <w:szCs w:val="28"/>
          <w:lang w:eastAsia="en-US"/>
        </w:rPr>
        <w:t xml:space="preserve">Глава сельского поселения                                         ________________А.В. Глинкин </w:t>
      </w:r>
    </w:p>
    <w:p w14:paraId="50F80F0E" w14:textId="77777777" w:rsidR="00427BB7" w:rsidRDefault="00427BB7" w:rsidP="00427BB7">
      <w:pPr>
        <w:shd w:val="clear" w:color="auto" w:fill="FFFFFF"/>
        <w:autoSpaceDE w:val="0"/>
        <w:autoSpaceDN w:val="0"/>
        <w:adjustRightInd w:val="0"/>
        <w:rPr>
          <w:sz w:val="28"/>
          <w:szCs w:val="28"/>
          <w:lang w:eastAsia="en-US"/>
        </w:rPr>
      </w:pPr>
    </w:p>
    <w:p w14:paraId="1C72148E" w14:textId="77777777" w:rsidR="00A508CC" w:rsidRDefault="00A508CC" w:rsidP="007B615B">
      <w:pPr>
        <w:shd w:val="clear" w:color="auto" w:fill="FFFFFF"/>
        <w:autoSpaceDE w:val="0"/>
        <w:autoSpaceDN w:val="0"/>
        <w:adjustRightInd w:val="0"/>
        <w:jc w:val="right"/>
        <w:rPr>
          <w:sz w:val="28"/>
          <w:szCs w:val="28"/>
        </w:rPr>
      </w:pPr>
    </w:p>
    <w:p w14:paraId="2B16C7D6" w14:textId="434F2615" w:rsidR="007B615B" w:rsidRPr="00595F8D" w:rsidRDefault="007B615B" w:rsidP="007B615B">
      <w:pPr>
        <w:shd w:val="clear" w:color="auto" w:fill="FFFFFF"/>
        <w:autoSpaceDE w:val="0"/>
        <w:autoSpaceDN w:val="0"/>
        <w:adjustRightInd w:val="0"/>
        <w:jc w:val="right"/>
        <w:rPr>
          <w:sz w:val="28"/>
          <w:szCs w:val="28"/>
        </w:rPr>
      </w:pPr>
      <w:r w:rsidRPr="00595F8D">
        <w:rPr>
          <w:sz w:val="28"/>
          <w:szCs w:val="28"/>
        </w:rPr>
        <w:lastRenderedPageBreak/>
        <w:t>П</w:t>
      </w:r>
      <w:r w:rsidR="00427BB7">
        <w:rPr>
          <w:sz w:val="28"/>
          <w:szCs w:val="28"/>
        </w:rPr>
        <w:t xml:space="preserve">риложение </w:t>
      </w:r>
    </w:p>
    <w:p w14:paraId="71A959FC" w14:textId="77777777" w:rsidR="00427BB7" w:rsidRDefault="007B615B" w:rsidP="004B5C91">
      <w:pPr>
        <w:shd w:val="clear" w:color="auto" w:fill="FFFFFF"/>
        <w:autoSpaceDE w:val="0"/>
        <w:autoSpaceDN w:val="0"/>
        <w:adjustRightInd w:val="0"/>
        <w:jc w:val="right"/>
        <w:rPr>
          <w:sz w:val="28"/>
          <w:szCs w:val="28"/>
        </w:rPr>
      </w:pPr>
      <w:r w:rsidRPr="00595F8D">
        <w:rPr>
          <w:sz w:val="28"/>
          <w:szCs w:val="28"/>
        </w:rPr>
        <w:t xml:space="preserve">к решению </w:t>
      </w:r>
      <w:r w:rsidR="004B5C91" w:rsidRPr="004B5C91">
        <w:rPr>
          <w:sz w:val="28"/>
          <w:szCs w:val="28"/>
        </w:rPr>
        <w:t>Совет</w:t>
      </w:r>
      <w:r w:rsidR="004B5C91">
        <w:rPr>
          <w:sz w:val="28"/>
          <w:szCs w:val="28"/>
        </w:rPr>
        <w:t>а</w:t>
      </w:r>
      <w:r w:rsidR="004B5C91" w:rsidRPr="004B5C91">
        <w:rPr>
          <w:sz w:val="28"/>
          <w:szCs w:val="28"/>
        </w:rPr>
        <w:t xml:space="preserve"> депутатов</w:t>
      </w:r>
    </w:p>
    <w:p w14:paraId="32074630" w14:textId="77777777" w:rsidR="00427BB7" w:rsidRDefault="004B5C91" w:rsidP="004B5C91">
      <w:pPr>
        <w:shd w:val="clear" w:color="auto" w:fill="FFFFFF"/>
        <w:autoSpaceDE w:val="0"/>
        <w:autoSpaceDN w:val="0"/>
        <w:adjustRightInd w:val="0"/>
        <w:jc w:val="right"/>
        <w:rPr>
          <w:sz w:val="28"/>
          <w:szCs w:val="28"/>
        </w:rPr>
      </w:pPr>
      <w:r w:rsidRPr="004B5C91">
        <w:rPr>
          <w:sz w:val="28"/>
          <w:szCs w:val="28"/>
        </w:rPr>
        <w:t xml:space="preserve"> Кременкульского сельского поселения Сосновского </w:t>
      </w:r>
    </w:p>
    <w:p w14:paraId="7B0BC964" w14:textId="08EE1E26" w:rsidR="004B5C91" w:rsidRDefault="004B5C91" w:rsidP="004B5C91">
      <w:pPr>
        <w:shd w:val="clear" w:color="auto" w:fill="FFFFFF"/>
        <w:autoSpaceDE w:val="0"/>
        <w:autoSpaceDN w:val="0"/>
        <w:adjustRightInd w:val="0"/>
        <w:jc w:val="right"/>
        <w:rPr>
          <w:sz w:val="28"/>
          <w:szCs w:val="28"/>
        </w:rPr>
      </w:pPr>
      <w:r w:rsidRPr="004B5C91">
        <w:rPr>
          <w:sz w:val="28"/>
          <w:szCs w:val="28"/>
        </w:rPr>
        <w:t xml:space="preserve">муниципального района Челябинской области </w:t>
      </w:r>
    </w:p>
    <w:p w14:paraId="15D244D7" w14:textId="7B2348DF" w:rsidR="007B615B" w:rsidRPr="003C390B" w:rsidRDefault="004B5C91" w:rsidP="004B5C91">
      <w:pPr>
        <w:shd w:val="clear" w:color="auto" w:fill="FFFFFF"/>
        <w:autoSpaceDE w:val="0"/>
        <w:autoSpaceDN w:val="0"/>
        <w:adjustRightInd w:val="0"/>
        <w:jc w:val="right"/>
        <w:rPr>
          <w:sz w:val="28"/>
          <w:szCs w:val="28"/>
        </w:rPr>
      </w:pPr>
      <w:r>
        <w:rPr>
          <w:sz w:val="28"/>
          <w:szCs w:val="28"/>
        </w:rPr>
        <w:t>№</w:t>
      </w:r>
      <w:r w:rsidR="00CB0AB9">
        <w:rPr>
          <w:sz w:val="28"/>
          <w:szCs w:val="28"/>
        </w:rPr>
        <w:t xml:space="preserve"> 110</w:t>
      </w:r>
      <w:r w:rsidR="00B77AD4" w:rsidRPr="003C390B">
        <w:rPr>
          <w:sz w:val="28"/>
          <w:szCs w:val="28"/>
        </w:rPr>
        <w:t xml:space="preserve"> «</w:t>
      </w:r>
      <w:r w:rsidR="00B50766">
        <w:rPr>
          <w:sz w:val="28"/>
          <w:szCs w:val="28"/>
        </w:rPr>
        <w:t>28</w:t>
      </w:r>
      <w:r w:rsidR="007B615B" w:rsidRPr="003C390B">
        <w:rPr>
          <w:sz w:val="28"/>
          <w:szCs w:val="28"/>
        </w:rPr>
        <w:t xml:space="preserve">» </w:t>
      </w:r>
      <w:proofErr w:type="gramStart"/>
      <w:r w:rsidR="00B50766">
        <w:rPr>
          <w:sz w:val="28"/>
          <w:szCs w:val="28"/>
        </w:rPr>
        <w:t xml:space="preserve">января </w:t>
      </w:r>
      <w:r w:rsidR="007B615B" w:rsidRPr="003C390B">
        <w:rPr>
          <w:sz w:val="28"/>
          <w:szCs w:val="28"/>
        </w:rPr>
        <w:t xml:space="preserve"> 20</w:t>
      </w:r>
      <w:r>
        <w:rPr>
          <w:sz w:val="28"/>
          <w:szCs w:val="28"/>
        </w:rPr>
        <w:t>21</w:t>
      </w:r>
      <w:proofErr w:type="gramEnd"/>
      <w:r>
        <w:rPr>
          <w:sz w:val="28"/>
          <w:szCs w:val="28"/>
        </w:rPr>
        <w:t xml:space="preserve"> </w:t>
      </w:r>
      <w:r w:rsidR="007B615B" w:rsidRPr="003C390B">
        <w:rPr>
          <w:sz w:val="28"/>
          <w:szCs w:val="28"/>
        </w:rPr>
        <w:t>г.</w:t>
      </w:r>
    </w:p>
    <w:p w14:paraId="3EA7BBC1" w14:textId="77777777" w:rsidR="007B615B" w:rsidRDefault="007B615B" w:rsidP="007B615B">
      <w:pPr>
        <w:pStyle w:val="ConsPlusTitle"/>
        <w:rPr>
          <w:rFonts w:ascii="Times New Roman" w:hAnsi="Times New Roman" w:cs="Times New Roman"/>
          <w:sz w:val="24"/>
          <w:szCs w:val="24"/>
        </w:rPr>
      </w:pPr>
    </w:p>
    <w:p w14:paraId="43DAB82D" w14:textId="77777777" w:rsidR="007B615B" w:rsidRDefault="007B615B" w:rsidP="007B615B">
      <w:pPr>
        <w:pStyle w:val="ConsPlusTitle"/>
        <w:jc w:val="center"/>
        <w:rPr>
          <w:rFonts w:ascii="Times New Roman" w:hAnsi="Times New Roman" w:cs="Times New Roman"/>
          <w:sz w:val="24"/>
          <w:szCs w:val="24"/>
        </w:rPr>
      </w:pPr>
    </w:p>
    <w:p w14:paraId="38D860C1" w14:textId="77777777" w:rsidR="007B615B" w:rsidRPr="00127BF0" w:rsidRDefault="007B615B" w:rsidP="007B615B">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14:paraId="60048DC0" w14:textId="781219BA" w:rsidR="007B615B" w:rsidRPr="00127BF0" w:rsidRDefault="007B615B" w:rsidP="007B615B">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w:t>
      </w:r>
      <w:r w:rsidR="004B5C91" w:rsidRPr="00127BF0">
        <w:rPr>
          <w:rFonts w:ascii="Times New Roman" w:hAnsi="Times New Roman" w:cs="Times New Roman"/>
          <w:b w:val="0"/>
          <w:sz w:val="28"/>
          <w:szCs w:val="28"/>
        </w:rPr>
        <w:t xml:space="preserve">проектов </w:t>
      </w:r>
      <w:r w:rsidR="004B5C91">
        <w:rPr>
          <w:rFonts w:ascii="Times New Roman" w:hAnsi="Times New Roman" w:cs="Times New Roman"/>
          <w:b w:val="0"/>
          <w:sz w:val="28"/>
          <w:szCs w:val="28"/>
        </w:rPr>
        <w:t xml:space="preserve">в </w:t>
      </w:r>
      <w:r w:rsidR="004B5C91" w:rsidRPr="004B5C91">
        <w:rPr>
          <w:rFonts w:ascii="Times New Roman" w:hAnsi="Times New Roman" w:cs="Times New Roman"/>
          <w:b w:val="0"/>
          <w:sz w:val="28"/>
          <w:szCs w:val="28"/>
        </w:rPr>
        <w:t>Кременкульском сельском поселении Сосновского муниципального района Челябинской области</w:t>
      </w:r>
    </w:p>
    <w:p w14:paraId="29BEDD16" w14:textId="77777777" w:rsidR="007B615B" w:rsidRPr="00882F14" w:rsidRDefault="007B615B" w:rsidP="007B615B">
      <w:pPr>
        <w:pStyle w:val="ConsPlusNormal"/>
        <w:jc w:val="both"/>
        <w:rPr>
          <w:rFonts w:ascii="Times New Roman" w:hAnsi="Times New Roman" w:cs="Times New Roman"/>
          <w:sz w:val="24"/>
          <w:szCs w:val="24"/>
        </w:rPr>
      </w:pPr>
    </w:p>
    <w:p w14:paraId="1A3462C5" w14:textId="1E72ECBA" w:rsidR="007B615B" w:rsidRPr="00127BF0" w:rsidRDefault="007B615B" w:rsidP="007B615B">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r w:rsidR="004B5C91">
        <w:rPr>
          <w:rFonts w:ascii="Times New Roman" w:hAnsi="Times New Roman" w:cs="Times New Roman"/>
          <w:b w:val="0"/>
          <w:sz w:val="28"/>
          <w:szCs w:val="28"/>
        </w:rPr>
        <w:t xml:space="preserve"> </w:t>
      </w:r>
    </w:p>
    <w:p w14:paraId="66BDE7DF" w14:textId="77777777" w:rsidR="007B615B" w:rsidRPr="00127BF0" w:rsidRDefault="007B615B" w:rsidP="007B615B">
      <w:pPr>
        <w:pStyle w:val="ConsPlusNormal"/>
        <w:jc w:val="both"/>
        <w:rPr>
          <w:rFonts w:ascii="Times New Roman" w:hAnsi="Times New Roman" w:cs="Times New Roman"/>
          <w:sz w:val="28"/>
          <w:szCs w:val="28"/>
        </w:rPr>
      </w:pPr>
    </w:p>
    <w:p w14:paraId="1E753AB8" w14:textId="70B094CE" w:rsidR="007B615B" w:rsidRPr="00127BF0" w:rsidRDefault="007B615B" w:rsidP="007B615B">
      <w:pPr>
        <w:pStyle w:val="ConsPlusNormal"/>
        <w:numPr>
          <w:ilvl w:val="0"/>
          <w:numId w:val="2"/>
        </w:numPr>
        <w:tabs>
          <w:tab w:val="left" w:pos="1134"/>
        </w:tabs>
        <w:ind w:left="0" w:firstLine="426"/>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в </w:t>
      </w:r>
      <w:r w:rsidR="00472188" w:rsidRPr="00472188">
        <w:rPr>
          <w:rFonts w:ascii="Times New Roman" w:hAnsi="Times New Roman" w:cs="Times New Roman"/>
          <w:sz w:val="28"/>
          <w:szCs w:val="28"/>
        </w:rPr>
        <w:t xml:space="preserve">Кременкульском сельском поселении Сосновского муниципального района Челябинской области </w:t>
      </w:r>
      <w:r w:rsidRPr="00127BF0">
        <w:rPr>
          <w:rFonts w:ascii="Times New Roman" w:hAnsi="Times New Roman" w:cs="Times New Roman"/>
          <w:sz w:val="28"/>
          <w:szCs w:val="28"/>
        </w:rPr>
        <w:t>(далее –</w:t>
      </w:r>
      <w:r>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14:paraId="2FB30B2F" w14:textId="4CF94606" w:rsidR="007B615B" w:rsidRPr="00127BF0" w:rsidRDefault="007B615B" w:rsidP="00472188">
      <w:pPr>
        <w:pStyle w:val="ConsPlusNormal"/>
        <w:numPr>
          <w:ilvl w:val="0"/>
          <w:numId w:val="6"/>
        </w:numPr>
        <w:tabs>
          <w:tab w:val="left" w:pos="633"/>
        </w:tabs>
        <w:ind w:left="993"/>
        <w:jc w:val="both"/>
        <w:rPr>
          <w:rFonts w:ascii="Times New Roman" w:hAnsi="Times New Roman" w:cs="Times New Roman"/>
          <w:sz w:val="28"/>
          <w:szCs w:val="28"/>
        </w:rPr>
      </w:pPr>
      <w:r w:rsidRPr="00127BF0">
        <w:rPr>
          <w:rFonts w:ascii="Times New Roman" w:hAnsi="Times New Roman" w:cs="Times New Roman"/>
          <w:sz w:val="28"/>
          <w:szCs w:val="28"/>
        </w:rPr>
        <w:t>устанавливает порядок выдвижения, внесения, обсуждения</w:t>
      </w:r>
      <w:r>
        <w:rPr>
          <w:rFonts w:ascii="Times New Roman" w:hAnsi="Times New Roman" w:cs="Times New Roman"/>
          <w:sz w:val="28"/>
          <w:szCs w:val="28"/>
        </w:rPr>
        <w:t xml:space="preserve">, </w:t>
      </w:r>
      <w:r w:rsidRPr="00127BF0">
        <w:rPr>
          <w:rFonts w:ascii="Times New Roman" w:hAnsi="Times New Roman" w:cs="Times New Roman"/>
          <w:sz w:val="28"/>
          <w:szCs w:val="28"/>
        </w:rPr>
        <w:t>рассмотрения инициативных проектов</w:t>
      </w:r>
      <w:r w:rsidR="00472188">
        <w:rPr>
          <w:rFonts w:ascii="Times New Roman" w:hAnsi="Times New Roman" w:cs="Times New Roman"/>
          <w:sz w:val="28"/>
          <w:szCs w:val="28"/>
        </w:rPr>
        <w:t>.</w:t>
      </w:r>
    </w:p>
    <w:p w14:paraId="3D9B122E" w14:textId="77777777" w:rsidR="007B615B" w:rsidRPr="00127BF0" w:rsidRDefault="007B615B" w:rsidP="007B615B">
      <w:pPr>
        <w:pStyle w:val="ConsPlusNormal"/>
        <w:tabs>
          <w:tab w:val="left" w:pos="1134"/>
        </w:tabs>
        <w:ind w:firstLine="709"/>
        <w:jc w:val="both"/>
        <w:rPr>
          <w:rFonts w:ascii="Times New Roman" w:hAnsi="Times New Roman" w:cs="Times New Roman"/>
          <w:sz w:val="28"/>
          <w:szCs w:val="28"/>
        </w:rPr>
      </w:pPr>
      <w:r w:rsidRPr="00B50766">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w:t>
      </w:r>
      <w:r w:rsidRPr="00127BF0">
        <w:rPr>
          <w:rFonts w:ascii="Times New Roman" w:hAnsi="Times New Roman" w:cs="Times New Roman"/>
          <w:sz w:val="28"/>
          <w:szCs w:val="28"/>
        </w:rPr>
        <w:t xml:space="preserve">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14:paraId="01153F44"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14:paraId="2728C1F0"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14:paraId="09F6FD26" w14:textId="5698AA44" w:rsidR="007B615B" w:rsidRPr="00127BF0" w:rsidRDefault="00472188" w:rsidP="007B61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B615B" w:rsidRPr="00127BF0">
        <w:rPr>
          <w:rFonts w:ascii="Times New Roman" w:hAnsi="Times New Roman" w:cs="Times New Roman"/>
          <w:sz w:val="28"/>
          <w:szCs w:val="28"/>
        </w:rPr>
        <w:t>) муниципальная конкурсная комиссия – коллегиальный орган, созданный в целях проведения конкурсного отбора инициативных проектов,</w:t>
      </w:r>
      <w:r w:rsidR="007B615B" w:rsidRPr="00127BF0">
        <w:rPr>
          <w:sz w:val="28"/>
          <w:szCs w:val="28"/>
        </w:rPr>
        <w:t xml:space="preserve"> </w:t>
      </w:r>
      <w:r w:rsidR="007B615B">
        <w:rPr>
          <w:rFonts w:ascii="Times New Roman" w:hAnsi="Times New Roman" w:cs="Times New Roman"/>
          <w:sz w:val="28"/>
          <w:szCs w:val="28"/>
        </w:rPr>
        <w:t xml:space="preserve">состав которой формируется администрацией </w:t>
      </w:r>
      <w:r w:rsidR="007B615B" w:rsidRPr="00C055FC">
        <w:rPr>
          <w:rFonts w:ascii="Times New Roman" w:hAnsi="Times New Roman" w:cs="Times New Roman"/>
          <w:sz w:val="28"/>
          <w:szCs w:val="28"/>
        </w:rPr>
        <w:t>Сосновско</w:t>
      </w:r>
      <w:r w:rsidR="007B615B">
        <w:rPr>
          <w:rFonts w:ascii="Times New Roman" w:hAnsi="Times New Roman" w:cs="Times New Roman"/>
          <w:sz w:val="28"/>
          <w:szCs w:val="28"/>
        </w:rPr>
        <w:t>го</w:t>
      </w:r>
      <w:r w:rsidR="007B615B" w:rsidRPr="00C055FC">
        <w:rPr>
          <w:rFonts w:ascii="Times New Roman" w:hAnsi="Times New Roman" w:cs="Times New Roman"/>
          <w:sz w:val="28"/>
          <w:szCs w:val="28"/>
        </w:rPr>
        <w:t xml:space="preserve"> </w:t>
      </w:r>
      <w:r w:rsidR="007B615B">
        <w:rPr>
          <w:rFonts w:ascii="Times New Roman" w:hAnsi="Times New Roman" w:cs="Times New Roman"/>
          <w:sz w:val="28"/>
          <w:szCs w:val="28"/>
        </w:rPr>
        <w:t xml:space="preserve">муниципального района </w:t>
      </w:r>
      <w:r w:rsidR="007B615B">
        <w:rPr>
          <w:rFonts w:ascii="Times New Roman" w:hAnsi="Times New Roman" w:cs="Times New Roman"/>
          <w:bCs/>
          <w:sz w:val="28"/>
          <w:szCs w:val="28"/>
        </w:rPr>
        <w:t>(</w:t>
      </w:r>
      <w:r w:rsidR="007B615B" w:rsidRPr="00CD3B5D">
        <w:rPr>
          <w:rFonts w:ascii="Times New Roman" w:hAnsi="Times New Roman" w:cs="Times New Roman"/>
          <w:bCs/>
          <w:color w:val="FF0000"/>
          <w:sz w:val="28"/>
          <w:szCs w:val="28"/>
        </w:rPr>
        <w:t xml:space="preserve">далее – </w:t>
      </w:r>
      <w:r w:rsidR="007B615B" w:rsidRPr="00472188">
        <w:rPr>
          <w:rFonts w:ascii="Times New Roman" w:hAnsi="Times New Roman" w:cs="Times New Roman"/>
          <w:bCs/>
          <w:sz w:val="28"/>
          <w:szCs w:val="28"/>
        </w:rPr>
        <w:t>администрация района)</w:t>
      </w:r>
      <w:r w:rsidR="007B615B" w:rsidRPr="00472188">
        <w:rPr>
          <w:rFonts w:ascii="Times New Roman" w:hAnsi="Times New Roman" w:cs="Times New Roman"/>
          <w:sz w:val="28"/>
          <w:szCs w:val="28"/>
        </w:rPr>
        <w:t>;</w:t>
      </w:r>
    </w:p>
    <w:p w14:paraId="635A5D7D"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4) уполномоченный орган </w:t>
      </w:r>
      <w:r>
        <w:rPr>
          <w:rFonts w:ascii="Times New Roman" w:hAnsi="Times New Roman" w:cs="Times New Roman"/>
          <w:sz w:val="28"/>
          <w:szCs w:val="28"/>
        </w:rPr>
        <w:t xml:space="preserve">администрации района </w:t>
      </w:r>
      <w:r w:rsidRPr="00127BF0">
        <w:rPr>
          <w:rFonts w:ascii="Times New Roman" w:hAnsi="Times New Roman" w:cs="Times New Roman"/>
          <w:sz w:val="28"/>
          <w:szCs w:val="28"/>
        </w:rPr>
        <w:t>– отр</w:t>
      </w:r>
      <w:r>
        <w:rPr>
          <w:rFonts w:ascii="Times New Roman" w:hAnsi="Times New Roman" w:cs="Times New Roman"/>
          <w:sz w:val="28"/>
          <w:szCs w:val="28"/>
        </w:rPr>
        <w:t>аслевой (функциональный) орган администрации района</w:t>
      </w:r>
      <w:r w:rsidRPr="00127BF0">
        <w:rPr>
          <w:rFonts w:ascii="Times New Roman" w:hAnsi="Times New Roman" w:cs="Times New Roman"/>
          <w:sz w:val="28"/>
          <w:szCs w:val="28"/>
        </w:rPr>
        <w:t>,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14:paraId="1CC17794"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устанавливается правовым актом </w:t>
      </w:r>
      <w:r>
        <w:rPr>
          <w:rFonts w:ascii="Times New Roman" w:hAnsi="Times New Roman" w:cs="Times New Roman"/>
          <w:sz w:val="28"/>
          <w:szCs w:val="28"/>
        </w:rPr>
        <w:t>а</w:t>
      </w:r>
      <w:r w:rsidRPr="00127BF0">
        <w:rPr>
          <w:rFonts w:ascii="Times New Roman" w:hAnsi="Times New Roman" w:cs="Times New Roman"/>
          <w:sz w:val="28"/>
          <w:szCs w:val="28"/>
        </w:rPr>
        <w:t>дминис</w:t>
      </w:r>
      <w:r>
        <w:rPr>
          <w:rFonts w:ascii="Times New Roman" w:hAnsi="Times New Roman" w:cs="Times New Roman"/>
          <w:sz w:val="28"/>
          <w:szCs w:val="28"/>
        </w:rPr>
        <w:t>трации района</w:t>
      </w:r>
      <w:r w:rsidRPr="00127BF0">
        <w:rPr>
          <w:rFonts w:ascii="Times New Roman" w:hAnsi="Times New Roman" w:cs="Times New Roman"/>
          <w:sz w:val="28"/>
          <w:szCs w:val="28"/>
        </w:rPr>
        <w:t>;</w:t>
      </w:r>
    </w:p>
    <w:p w14:paraId="45152336"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Pr>
          <w:rFonts w:ascii="Times New Roman" w:hAnsi="Times New Roman" w:cs="Times New Roman"/>
          <w:sz w:val="28"/>
          <w:szCs w:val="28"/>
        </w:rPr>
        <w:t>функциональный) орган администрации района – структурное подразделение администрации района</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14:paraId="56F49C2B"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14:paraId="0117F764" w14:textId="77777777" w:rsidR="007B615B" w:rsidRPr="00127BF0" w:rsidRDefault="007B615B" w:rsidP="007B615B">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14:paraId="0F7A5BAC" w14:textId="77777777" w:rsidR="007B615B" w:rsidRPr="00C645C9" w:rsidRDefault="007B615B" w:rsidP="007B615B">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lastRenderedPageBreak/>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14:paraId="641B8CA2" w14:textId="77777777" w:rsidR="007B615B" w:rsidRPr="00D63458" w:rsidRDefault="007B615B" w:rsidP="007B615B">
      <w:pPr>
        <w:pStyle w:val="ConsPlusNormal"/>
        <w:tabs>
          <w:tab w:val="left" w:pos="1134"/>
        </w:tabs>
        <w:ind w:left="709"/>
        <w:jc w:val="both"/>
        <w:rPr>
          <w:rFonts w:ascii="Times New Roman" w:hAnsi="Times New Roman" w:cs="Times New Roman"/>
          <w:sz w:val="28"/>
          <w:szCs w:val="28"/>
          <w:highlight w:val="yellow"/>
        </w:rPr>
      </w:pPr>
      <w:r w:rsidRPr="00D63458">
        <w:rPr>
          <w:rFonts w:ascii="Times New Roman" w:hAnsi="Times New Roman"/>
          <w:sz w:val="28"/>
          <w:szCs w:val="28"/>
        </w:rPr>
        <w:t>3) староста сельского населенного пункта;</w:t>
      </w:r>
    </w:p>
    <w:p w14:paraId="0FEEFC35" w14:textId="77777777" w:rsidR="007B615B" w:rsidRPr="00D63458" w:rsidRDefault="007B615B" w:rsidP="007B615B">
      <w:pPr>
        <w:tabs>
          <w:tab w:val="left" w:pos="1134"/>
          <w:tab w:val="left" w:pos="1276"/>
        </w:tabs>
        <w:autoSpaceDE w:val="0"/>
        <w:autoSpaceDN w:val="0"/>
        <w:adjustRightInd w:val="0"/>
        <w:ind w:firstLine="709"/>
        <w:jc w:val="both"/>
        <w:rPr>
          <w:sz w:val="28"/>
          <w:szCs w:val="28"/>
        </w:rPr>
      </w:pPr>
      <w:r w:rsidRPr="00D63458">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14:paraId="5E4E34D9" w14:textId="77777777" w:rsidR="007B615B" w:rsidRPr="00641A26" w:rsidRDefault="007B615B" w:rsidP="007B615B">
      <w:pPr>
        <w:autoSpaceDE w:val="0"/>
        <w:autoSpaceDN w:val="0"/>
        <w:adjustRightInd w:val="0"/>
        <w:ind w:firstLine="709"/>
        <w:jc w:val="both"/>
        <w:rPr>
          <w:sz w:val="28"/>
          <w:szCs w:val="28"/>
        </w:rPr>
      </w:pPr>
      <w:r w:rsidRPr="00D63458">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062BD7">
        <w:rPr>
          <w:sz w:val="28"/>
          <w:szCs w:val="28"/>
        </w:rPr>
        <w:t xml:space="preserve">. </w:t>
      </w:r>
    </w:p>
    <w:p w14:paraId="794E607D"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14:paraId="4ED89EAF"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14:paraId="674C8267" w14:textId="77777777" w:rsidR="007B615B" w:rsidRPr="00D63458" w:rsidRDefault="007B615B" w:rsidP="007B615B">
      <w:pPr>
        <w:pStyle w:val="ConsPlusNormal"/>
        <w:tabs>
          <w:tab w:val="left" w:pos="1134"/>
        </w:tabs>
        <w:ind w:firstLine="709"/>
        <w:jc w:val="both"/>
        <w:rPr>
          <w:rFonts w:ascii="Times New Roman" w:hAnsi="Times New Roman" w:cs="Times New Roman"/>
          <w:sz w:val="28"/>
          <w:szCs w:val="28"/>
        </w:rPr>
      </w:pPr>
      <w:r w:rsidRPr="00D63458">
        <w:rPr>
          <w:rFonts w:ascii="Times New Roman" w:hAnsi="Times New Roman" w:cs="Times New Roman"/>
          <w:sz w:val="28"/>
          <w:szCs w:val="28"/>
        </w:rPr>
        <w:t>1) в границах территорий территориального общественного самоуправления;</w:t>
      </w:r>
    </w:p>
    <w:p w14:paraId="7D3399A8" w14:textId="77777777" w:rsidR="007B615B" w:rsidRPr="00D63458" w:rsidRDefault="007B615B" w:rsidP="007B615B">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2) многоквартирного жилого дома;</w:t>
      </w:r>
    </w:p>
    <w:p w14:paraId="3F9AC5FB" w14:textId="77777777" w:rsidR="007B615B" w:rsidRPr="00D63458" w:rsidRDefault="007B615B" w:rsidP="007B615B">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3) группы жилых домов;</w:t>
      </w:r>
    </w:p>
    <w:p w14:paraId="2FAA0314" w14:textId="77777777" w:rsidR="007B615B" w:rsidRPr="00D63458" w:rsidRDefault="007B615B" w:rsidP="007B615B">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4) квартала;</w:t>
      </w:r>
    </w:p>
    <w:p w14:paraId="2844E864" w14:textId="77777777" w:rsidR="007B615B" w:rsidRPr="00D63458" w:rsidRDefault="007B615B" w:rsidP="007B615B">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5) жилого микрорайона;</w:t>
      </w:r>
    </w:p>
    <w:p w14:paraId="7693FACC" w14:textId="77777777" w:rsidR="007B615B" w:rsidRPr="00D63458" w:rsidRDefault="007B615B" w:rsidP="007B615B">
      <w:pPr>
        <w:pStyle w:val="ConsPlusNormal"/>
        <w:tabs>
          <w:tab w:val="left" w:pos="1134"/>
        </w:tabs>
        <w:ind w:left="709"/>
        <w:jc w:val="both"/>
        <w:rPr>
          <w:rFonts w:ascii="Times New Roman" w:hAnsi="Times New Roman" w:cs="Times New Roman"/>
          <w:sz w:val="28"/>
          <w:szCs w:val="28"/>
        </w:rPr>
      </w:pPr>
      <w:r w:rsidRPr="00D63458">
        <w:rPr>
          <w:rFonts w:ascii="Times New Roman" w:hAnsi="Times New Roman" w:cs="Times New Roman"/>
          <w:sz w:val="28"/>
          <w:szCs w:val="28"/>
        </w:rPr>
        <w:t>6) сельского поселения;</w:t>
      </w:r>
    </w:p>
    <w:p w14:paraId="51A7BF64" w14:textId="484DBE9A" w:rsidR="007B615B" w:rsidRPr="00B50766" w:rsidRDefault="007B615B" w:rsidP="007B615B">
      <w:pPr>
        <w:pStyle w:val="ConsPlusNormal"/>
        <w:tabs>
          <w:tab w:val="left" w:pos="1134"/>
        </w:tabs>
        <w:ind w:left="709"/>
        <w:jc w:val="both"/>
        <w:rPr>
          <w:rFonts w:ascii="Times New Roman" w:hAnsi="Times New Roman" w:cs="Times New Roman"/>
          <w:sz w:val="28"/>
          <w:szCs w:val="28"/>
        </w:rPr>
      </w:pPr>
      <w:bookmarkStart w:id="4" w:name="_Hlk62733838"/>
      <w:r w:rsidRPr="00B50766">
        <w:rPr>
          <w:rFonts w:ascii="Times New Roman" w:hAnsi="Times New Roman" w:cs="Times New Roman"/>
          <w:sz w:val="28"/>
          <w:szCs w:val="28"/>
        </w:rPr>
        <w:t>7) на территории муниципальных учреждений</w:t>
      </w:r>
      <w:r w:rsidR="00472188" w:rsidRPr="00B50766">
        <w:rPr>
          <w:rFonts w:ascii="Times New Roman" w:hAnsi="Times New Roman" w:cs="Times New Roman"/>
          <w:sz w:val="28"/>
          <w:szCs w:val="28"/>
        </w:rPr>
        <w:t>;</w:t>
      </w:r>
    </w:p>
    <w:p w14:paraId="0D3A3A8F" w14:textId="68D8236C" w:rsidR="00472188" w:rsidRPr="00127BF0" w:rsidRDefault="00472188" w:rsidP="007B615B">
      <w:pPr>
        <w:pStyle w:val="ConsPlusNormal"/>
        <w:tabs>
          <w:tab w:val="left" w:pos="1134"/>
        </w:tabs>
        <w:ind w:left="709"/>
        <w:jc w:val="both"/>
        <w:rPr>
          <w:rFonts w:ascii="Times New Roman" w:hAnsi="Times New Roman" w:cs="Times New Roman"/>
          <w:sz w:val="28"/>
          <w:szCs w:val="28"/>
        </w:rPr>
      </w:pPr>
      <w:r w:rsidRPr="00472188">
        <w:rPr>
          <w:rFonts w:ascii="Times New Roman" w:hAnsi="Times New Roman" w:cs="Times New Roman"/>
          <w:sz w:val="28"/>
          <w:szCs w:val="28"/>
        </w:rPr>
        <w:t>8) иных территорий проживания граждан.</w:t>
      </w:r>
    </w:p>
    <w:bookmarkEnd w:id="4"/>
    <w:p w14:paraId="2B664A7A" w14:textId="43DCD701"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 xml:space="preserve">администрацию </w:t>
      </w:r>
      <w:r w:rsidR="00F47B46">
        <w:rPr>
          <w:rFonts w:ascii="Times New Roman" w:hAnsi="Times New Roman" w:cs="Times New Roman"/>
          <w:sz w:val="28"/>
          <w:szCs w:val="28"/>
        </w:rPr>
        <w:t>сельского</w:t>
      </w:r>
      <w:r w:rsidR="00F9782C">
        <w:rPr>
          <w:rFonts w:ascii="Times New Roman" w:hAnsi="Times New Roman" w:cs="Times New Roman"/>
          <w:sz w:val="28"/>
          <w:szCs w:val="28"/>
        </w:rPr>
        <w:t xml:space="preserve"> поселения </w:t>
      </w:r>
      <w:r w:rsidRPr="00127BF0">
        <w:rPr>
          <w:rFonts w:ascii="Times New Roman" w:hAnsi="Times New Roman" w:cs="Times New Roman"/>
          <w:sz w:val="28"/>
          <w:szCs w:val="28"/>
        </w:rPr>
        <w:t xml:space="preserve">заявление об определении части территории, на которой планирует реализовывать инициативный проект с описанием ее границ. </w:t>
      </w:r>
    </w:p>
    <w:p w14:paraId="0E43FA6C"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Порядок определения ча</w:t>
      </w:r>
      <w:r>
        <w:rPr>
          <w:sz w:val="28"/>
          <w:szCs w:val="28"/>
        </w:rPr>
        <w:t>сти территории муниципального образования</w:t>
      </w:r>
      <w:r w:rsidRPr="00127BF0">
        <w:rPr>
          <w:sz w:val="28"/>
          <w:szCs w:val="28"/>
        </w:rPr>
        <w:t>, на которой могут реализовываться инициативные проекты,</w:t>
      </w:r>
      <w:r>
        <w:rPr>
          <w:sz w:val="28"/>
          <w:szCs w:val="28"/>
        </w:rPr>
        <w:t xml:space="preserve"> устанавливается в соответствии с приложением 1 к Положению</w:t>
      </w:r>
      <w:r w:rsidRPr="00127BF0">
        <w:rPr>
          <w:sz w:val="28"/>
          <w:szCs w:val="28"/>
        </w:rPr>
        <w:t>.</w:t>
      </w:r>
    </w:p>
    <w:p w14:paraId="60EABB61" w14:textId="77777777" w:rsidR="007B615B" w:rsidRPr="00127BF0" w:rsidRDefault="007B615B" w:rsidP="007B615B">
      <w:pPr>
        <w:pStyle w:val="ConsPlusNormal"/>
        <w:tabs>
          <w:tab w:val="left" w:pos="1134"/>
        </w:tabs>
        <w:jc w:val="both"/>
        <w:rPr>
          <w:rFonts w:ascii="Times New Roman" w:hAnsi="Times New Roman" w:cs="Times New Roman"/>
          <w:sz w:val="28"/>
          <w:szCs w:val="28"/>
        </w:rPr>
      </w:pPr>
    </w:p>
    <w:p w14:paraId="28235048" w14:textId="77777777" w:rsidR="007B615B" w:rsidRPr="00127BF0" w:rsidRDefault="007B615B" w:rsidP="007B615B">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14:paraId="6DCB9E0A" w14:textId="77777777" w:rsidR="007B615B" w:rsidRPr="00127BF0" w:rsidRDefault="007B615B" w:rsidP="007B615B">
      <w:pPr>
        <w:pStyle w:val="ConsPlusNormal"/>
        <w:jc w:val="both"/>
        <w:rPr>
          <w:rFonts w:ascii="Times New Roman" w:hAnsi="Times New Roman" w:cs="Times New Roman"/>
          <w:sz w:val="28"/>
          <w:szCs w:val="28"/>
        </w:rPr>
      </w:pPr>
    </w:p>
    <w:p w14:paraId="377AD534"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14:paraId="7E51F132"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14:paraId="289F0C0B" w14:textId="77777777" w:rsidR="007B615B" w:rsidRPr="00127BF0" w:rsidRDefault="007B615B" w:rsidP="007B615B">
      <w:pPr>
        <w:pStyle w:val="ab"/>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14:paraId="789DC5A7" w14:textId="77777777" w:rsidR="007B615B" w:rsidRPr="00127BF0" w:rsidRDefault="007B615B" w:rsidP="007B615B">
      <w:pPr>
        <w:pStyle w:val="ab"/>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14:paraId="57B498B2" w14:textId="77777777" w:rsidR="007B615B" w:rsidRPr="00127BF0" w:rsidRDefault="007B615B" w:rsidP="007B615B">
      <w:pPr>
        <w:pStyle w:val="ab"/>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14:paraId="4652B669" w14:textId="77777777" w:rsidR="007B615B" w:rsidRPr="00127BF0" w:rsidRDefault="007B615B" w:rsidP="007B615B">
      <w:pPr>
        <w:pStyle w:val="ab"/>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14:paraId="6E2CBA80" w14:textId="77777777" w:rsidR="007B615B" w:rsidRPr="00127BF0" w:rsidRDefault="007B615B" w:rsidP="007B615B">
      <w:pPr>
        <w:pStyle w:val="ab"/>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14:paraId="44FBB0F8" w14:textId="77777777" w:rsidR="007B615B" w:rsidRPr="00127BF0" w:rsidRDefault="007B615B" w:rsidP="007B615B">
      <w:pPr>
        <w:pStyle w:val="ab"/>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сведения о планируемом (возможном) финансовом, имущественном и (или) трудовом участии заинтересованных лиц в реализации данного проекта;</w:t>
      </w:r>
    </w:p>
    <w:p w14:paraId="06C0E64D" w14:textId="77777777" w:rsidR="007B615B" w:rsidRPr="00127BF0" w:rsidRDefault="007B615B" w:rsidP="007B615B">
      <w:pPr>
        <w:pStyle w:val="ab"/>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14FC109" w14:textId="77777777" w:rsidR="007B615B" w:rsidRPr="00127BF0" w:rsidRDefault="007B615B" w:rsidP="007B615B">
      <w:pPr>
        <w:pStyle w:val="ab"/>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территория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14:paraId="5BAD3E6D" w14:textId="77777777" w:rsidR="007B615B" w:rsidRPr="00127BF0" w:rsidRDefault="007B615B" w:rsidP="007B615B">
      <w:pPr>
        <w:pStyle w:val="ab"/>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14:paraId="2040B25E" w14:textId="77777777" w:rsidR="007B615B" w:rsidRPr="00127BF0" w:rsidRDefault="007B615B" w:rsidP="007B615B">
      <w:pPr>
        <w:pStyle w:val="ConsPlusNormal"/>
        <w:tabs>
          <w:tab w:val="left" w:pos="1134"/>
        </w:tabs>
        <w:ind w:left="709"/>
        <w:jc w:val="both"/>
        <w:rPr>
          <w:rFonts w:ascii="Times New Roman" w:hAnsi="Times New Roman" w:cs="Times New Roman"/>
          <w:sz w:val="28"/>
          <w:szCs w:val="28"/>
        </w:rPr>
      </w:pPr>
    </w:p>
    <w:p w14:paraId="6D0780A9" w14:textId="77777777" w:rsidR="007B615B" w:rsidRPr="00127BF0" w:rsidRDefault="007B615B" w:rsidP="007B615B">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5" w:name="P70"/>
      <w:bookmarkEnd w:id="5"/>
      <w:r w:rsidRPr="00127BF0">
        <w:rPr>
          <w:rFonts w:ascii="Times New Roman" w:hAnsi="Times New Roman" w:cs="Times New Roman"/>
          <w:b w:val="0"/>
          <w:sz w:val="28"/>
          <w:szCs w:val="28"/>
        </w:rPr>
        <w:t>ПОРЯДОК ОБСУЖДЕНИЯ ИНИЦИАТИВНЫХ ПРОЕКТОВ</w:t>
      </w:r>
    </w:p>
    <w:p w14:paraId="53DFBC4B" w14:textId="77777777" w:rsidR="007B615B" w:rsidRPr="00127BF0" w:rsidRDefault="007B615B" w:rsidP="007B615B">
      <w:pPr>
        <w:pStyle w:val="ConsPlusNormal"/>
        <w:ind w:firstLine="709"/>
        <w:jc w:val="both"/>
        <w:rPr>
          <w:rFonts w:ascii="Times New Roman" w:hAnsi="Times New Roman" w:cs="Times New Roman"/>
          <w:sz w:val="28"/>
          <w:szCs w:val="28"/>
        </w:rPr>
      </w:pPr>
    </w:p>
    <w:p w14:paraId="49476E79"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а</w:t>
      </w:r>
      <w:r w:rsidRPr="00127BF0">
        <w:rPr>
          <w:rFonts w:ascii="Times New Roman" w:hAnsi="Times New Roman" w:cs="Times New Roman"/>
          <w:sz w:val="28"/>
          <w:szCs w:val="28"/>
        </w:rPr>
        <w:t>дминистрацию</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14:paraId="54660101"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14:paraId="68417687" w14:textId="4ABF6EB8" w:rsidR="007B615B" w:rsidRPr="00BB249A"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решением </w:t>
      </w:r>
      <w:r>
        <w:rPr>
          <w:rFonts w:ascii="Times New Roman" w:hAnsi="Times New Roman" w:cs="Times New Roman"/>
          <w:sz w:val="28"/>
          <w:szCs w:val="28"/>
        </w:rPr>
        <w:t>представительного органа муниципального образования</w:t>
      </w:r>
      <w:r w:rsidRPr="00127BF0">
        <w:rPr>
          <w:rFonts w:ascii="Times New Roman" w:hAnsi="Times New Roman" w:cs="Times New Roman"/>
          <w:sz w:val="28"/>
          <w:szCs w:val="28"/>
        </w:rPr>
        <w:t xml:space="preserve">, а в части проведения собраний и конференций по вопросам осуществления территориального общественного самоуправления </w:t>
      </w:r>
      <w:r w:rsidRPr="00BB249A">
        <w:rPr>
          <w:rFonts w:ascii="Times New Roman" w:hAnsi="Times New Roman" w:cs="Times New Roman"/>
          <w:sz w:val="28"/>
          <w:szCs w:val="28"/>
        </w:rPr>
        <w:t>решениями представительных органов сельских поселений</w:t>
      </w:r>
      <w:r>
        <w:rPr>
          <w:rFonts w:ascii="Times New Roman" w:hAnsi="Times New Roman" w:cs="Times New Roman"/>
          <w:sz w:val="28"/>
          <w:szCs w:val="28"/>
        </w:rPr>
        <w:t xml:space="preserve"> Сосновского муниципального района</w:t>
      </w:r>
      <w:r w:rsidRPr="00BB249A">
        <w:rPr>
          <w:rFonts w:ascii="Times New Roman" w:hAnsi="Times New Roman" w:cs="Times New Roman"/>
          <w:sz w:val="28"/>
          <w:szCs w:val="28"/>
        </w:rPr>
        <w:t>.</w:t>
      </w:r>
    </w:p>
    <w:p w14:paraId="326CF9DA" w14:textId="77777777" w:rsidR="007B615B" w:rsidRPr="00127BF0" w:rsidRDefault="007B615B" w:rsidP="007B615B">
      <w:pPr>
        <w:pStyle w:val="ConsPlusNormal"/>
        <w:ind w:firstLine="709"/>
        <w:jc w:val="both"/>
        <w:rPr>
          <w:rFonts w:ascii="Times New Roman" w:hAnsi="Times New Roman" w:cs="Times New Roman"/>
          <w:sz w:val="28"/>
          <w:szCs w:val="28"/>
        </w:rPr>
      </w:pPr>
    </w:p>
    <w:p w14:paraId="19B9EDC0" w14:textId="77777777" w:rsidR="007B615B" w:rsidRPr="00127BF0" w:rsidRDefault="007B615B" w:rsidP="007B615B">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14:paraId="0CE29227" w14:textId="77777777" w:rsidR="007B615B" w:rsidRPr="00127BF0" w:rsidRDefault="007B615B" w:rsidP="007B615B">
      <w:pPr>
        <w:pStyle w:val="ConsPlusNormal"/>
        <w:ind w:firstLine="709"/>
        <w:jc w:val="both"/>
        <w:rPr>
          <w:rFonts w:ascii="Times New Roman" w:hAnsi="Times New Roman" w:cs="Times New Roman"/>
          <w:sz w:val="28"/>
          <w:szCs w:val="28"/>
        </w:rPr>
      </w:pPr>
    </w:p>
    <w:p w14:paraId="6B0DACDF" w14:textId="1F35560A"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bookmarkStart w:id="6" w:name="P79"/>
      <w:bookmarkEnd w:id="6"/>
      <w:r w:rsidRPr="00F0366A">
        <w:rPr>
          <w:rFonts w:ascii="Times New Roman" w:hAnsi="Times New Roman" w:cs="Times New Roman"/>
          <w:sz w:val="28"/>
          <w:szCs w:val="28"/>
        </w:rPr>
        <w:t xml:space="preserve">Инициативные </w:t>
      </w:r>
      <w:r w:rsidR="00B50766" w:rsidRPr="00F0366A">
        <w:rPr>
          <w:rFonts w:ascii="Times New Roman" w:hAnsi="Times New Roman" w:cs="Times New Roman"/>
          <w:sz w:val="28"/>
          <w:szCs w:val="28"/>
        </w:rPr>
        <w:t xml:space="preserve">проекты в соответствии </w:t>
      </w:r>
      <w:r w:rsidRPr="00F0366A">
        <w:rPr>
          <w:rFonts w:ascii="Times New Roman" w:hAnsi="Times New Roman" w:cs="Times New Roman"/>
          <w:sz w:val="28"/>
          <w:szCs w:val="28"/>
        </w:rPr>
        <w:t xml:space="preserve"> </w:t>
      </w:r>
      <w:r w:rsidR="00B50766" w:rsidRPr="00F0366A">
        <w:rPr>
          <w:rFonts w:ascii="Times New Roman" w:hAnsi="Times New Roman" w:cs="Times New Roman"/>
          <w:sz w:val="28"/>
          <w:szCs w:val="28"/>
        </w:rPr>
        <w:t xml:space="preserve">с п. 4 ст.2 Постановления Законодательного Собрания  Челябинской области от 15.12.2020 г. № 181 </w:t>
      </w:r>
      <w:r w:rsidR="00B50766" w:rsidRPr="00F0366A">
        <w:rPr>
          <w:rFonts w:ascii="Times New Roman" w:hAnsi="Times New Roman" w:cs="Times New Roman"/>
          <w:sz w:val="28"/>
          <w:szCs w:val="28"/>
        </w:rPr>
        <w:t>«О законе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B50766" w:rsidRPr="00F0366A">
        <w:rPr>
          <w:rFonts w:ascii="Times New Roman" w:hAnsi="Times New Roman" w:cs="Times New Roman"/>
          <w:sz w:val="28"/>
          <w:szCs w:val="28"/>
        </w:rPr>
        <w:t xml:space="preserve"> могут </w:t>
      </w:r>
      <w:r w:rsidRPr="00F0366A">
        <w:rPr>
          <w:rFonts w:ascii="Times New Roman" w:hAnsi="Times New Roman" w:cs="Times New Roman"/>
          <w:sz w:val="28"/>
          <w:szCs w:val="28"/>
        </w:rPr>
        <w:t>внос</w:t>
      </w:r>
      <w:r w:rsidR="00B50766" w:rsidRPr="00F0366A">
        <w:rPr>
          <w:rFonts w:ascii="Times New Roman" w:hAnsi="Times New Roman" w:cs="Times New Roman"/>
          <w:sz w:val="28"/>
          <w:szCs w:val="28"/>
        </w:rPr>
        <w:t>и</w:t>
      </w:r>
      <w:r w:rsidRPr="00F0366A">
        <w:rPr>
          <w:rFonts w:ascii="Times New Roman" w:hAnsi="Times New Roman" w:cs="Times New Roman"/>
          <w:sz w:val="28"/>
          <w:szCs w:val="28"/>
        </w:rPr>
        <w:t>тся в администрацию</w:t>
      </w:r>
      <w:r w:rsidR="006E26D7" w:rsidRPr="00F0366A">
        <w:rPr>
          <w:rFonts w:ascii="Times New Roman" w:hAnsi="Times New Roman" w:cs="Times New Roman"/>
          <w:sz w:val="28"/>
          <w:szCs w:val="28"/>
        </w:rPr>
        <w:t xml:space="preserve"> сельского поселения для дальнейшего направления в администрацию </w:t>
      </w:r>
      <w:r w:rsidR="009B02D4" w:rsidRPr="00F0366A">
        <w:rPr>
          <w:rFonts w:ascii="Times New Roman" w:hAnsi="Times New Roman" w:cs="Times New Roman"/>
          <w:sz w:val="28"/>
          <w:szCs w:val="28"/>
        </w:rPr>
        <w:t>Сосновского</w:t>
      </w:r>
      <w:r w:rsidR="009B02D4" w:rsidRPr="00F0366A">
        <w:rPr>
          <w:rFonts w:ascii="Times New Roman" w:hAnsi="Times New Roman" w:cs="Times New Roman"/>
          <w:sz w:val="28"/>
          <w:szCs w:val="28"/>
        </w:rPr>
        <w:t xml:space="preserve"> </w:t>
      </w:r>
      <w:r w:rsidR="006E26D7" w:rsidRPr="00F0366A">
        <w:rPr>
          <w:rFonts w:ascii="Times New Roman" w:hAnsi="Times New Roman" w:cs="Times New Roman"/>
          <w:sz w:val="28"/>
          <w:szCs w:val="28"/>
        </w:rPr>
        <w:t>муниципального района,</w:t>
      </w:r>
      <w:r w:rsidR="009B02D4" w:rsidRPr="00F0366A">
        <w:rPr>
          <w:rFonts w:ascii="Times New Roman" w:hAnsi="Times New Roman" w:cs="Times New Roman"/>
          <w:sz w:val="28"/>
          <w:szCs w:val="28"/>
        </w:rPr>
        <w:t xml:space="preserve"> либо  непосредственно в администрацию Сосновского муниципального района </w:t>
      </w:r>
      <w:r w:rsidR="006E26D7" w:rsidRPr="00F0366A">
        <w:rPr>
          <w:rFonts w:ascii="Times New Roman" w:hAnsi="Times New Roman" w:cs="Times New Roman"/>
          <w:sz w:val="28"/>
          <w:szCs w:val="28"/>
        </w:rPr>
        <w:t xml:space="preserve"> для организации проведения конкурсного отбора инициативных проектов</w:t>
      </w:r>
      <w:r w:rsidRPr="00F0366A">
        <w:rPr>
          <w:rFonts w:ascii="Times New Roman" w:hAnsi="Times New Roman" w:cs="Times New Roman"/>
          <w:sz w:val="28"/>
          <w:szCs w:val="28"/>
        </w:rPr>
        <w:t>.</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w:t>
      </w:r>
    </w:p>
    <w:p w14:paraId="06ADC487" w14:textId="1A8C49D7" w:rsidR="007B615B"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58645B" w:rsidRPr="0058645B">
        <w:rPr>
          <w:rFonts w:ascii="Times New Roman" w:hAnsi="Times New Roman" w:cs="Times New Roman"/>
          <w:sz w:val="28"/>
          <w:szCs w:val="28"/>
        </w:rPr>
        <w:t>администрацию сельского поселения</w:t>
      </w:r>
      <w:r w:rsidR="0058645B">
        <w:rPr>
          <w:rFonts w:ascii="Times New Roman" w:hAnsi="Times New Roman" w:cs="Times New Roman"/>
          <w:sz w:val="28"/>
          <w:szCs w:val="28"/>
        </w:rPr>
        <w:t xml:space="preserve"> письма</w:t>
      </w:r>
      <w:r w:rsidR="0058645B" w:rsidRPr="0058645B">
        <w:rPr>
          <w:rFonts w:ascii="Times New Roman" w:hAnsi="Times New Roman" w:cs="Times New Roman"/>
          <w:sz w:val="28"/>
          <w:szCs w:val="28"/>
        </w:rPr>
        <w:t xml:space="preserve"> для дальнейшего направления в администрацию Сосновского муниципального района, </w:t>
      </w:r>
      <w:proofErr w:type="gramStart"/>
      <w:r w:rsidR="0058645B" w:rsidRPr="0058645B">
        <w:rPr>
          <w:rFonts w:ascii="Times New Roman" w:hAnsi="Times New Roman" w:cs="Times New Roman"/>
          <w:sz w:val="28"/>
          <w:szCs w:val="28"/>
        </w:rPr>
        <w:t xml:space="preserve">либо  </w:t>
      </w:r>
      <w:r w:rsidR="0058645B" w:rsidRPr="0058645B">
        <w:rPr>
          <w:rFonts w:ascii="Times New Roman" w:hAnsi="Times New Roman" w:cs="Times New Roman"/>
          <w:sz w:val="28"/>
          <w:szCs w:val="28"/>
        </w:rPr>
        <w:lastRenderedPageBreak/>
        <w:t>непосредственно</w:t>
      </w:r>
      <w:proofErr w:type="gramEnd"/>
      <w:r w:rsidR="0058645B" w:rsidRPr="0058645B">
        <w:rPr>
          <w:rFonts w:ascii="Times New Roman" w:hAnsi="Times New Roman" w:cs="Times New Roman"/>
          <w:sz w:val="28"/>
          <w:szCs w:val="28"/>
        </w:rPr>
        <w:t xml:space="preserve"> в администрацию Сосновского муниципального района  </w:t>
      </w:r>
      <w:r>
        <w:rPr>
          <w:rFonts w:ascii="Times New Roman" w:hAnsi="Times New Roman" w:cs="Times New Roman"/>
          <w:sz w:val="28"/>
          <w:szCs w:val="28"/>
        </w:rPr>
        <w:t>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с приложением инициативного проекта, документов и материалов, входящих в состав проекта.</w:t>
      </w:r>
    </w:p>
    <w:p w14:paraId="53591688" w14:textId="18D80C0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 xml:space="preserve">администрации </w:t>
      </w:r>
      <w:r w:rsidR="006E26D7">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127BF0">
        <w:rPr>
          <w:rFonts w:ascii="Times New Roman" w:hAnsi="Times New Roman" w:cs="Times New Roman"/>
          <w:sz w:val="28"/>
          <w:szCs w:val="28"/>
        </w:rPr>
        <w:t>в информационно-телекоммуникационной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дминистрацию</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и должна содержать сведения, указанные в пункте 8 Положения, а также сведения об инициаторах проекта.</w:t>
      </w:r>
    </w:p>
    <w:p w14:paraId="1BC22EAF"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а</w:t>
      </w:r>
      <w:r w:rsidRPr="00127BF0">
        <w:rPr>
          <w:rFonts w:ascii="Times New Roman" w:hAnsi="Times New Roman" w:cs="Times New Roman"/>
          <w:sz w:val="28"/>
          <w:szCs w:val="28"/>
        </w:rPr>
        <w:t>дминистрацию</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0385A9CC"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14:paraId="39CFAFC2" w14:textId="77777777" w:rsidR="007B615B" w:rsidRPr="00127BF0" w:rsidRDefault="007B615B" w:rsidP="007B615B">
      <w:pPr>
        <w:pStyle w:val="ConsPlusNormal"/>
        <w:ind w:firstLine="709"/>
        <w:jc w:val="both"/>
        <w:rPr>
          <w:rFonts w:ascii="Times New Roman" w:hAnsi="Times New Roman" w:cs="Times New Roman"/>
          <w:sz w:val="28"/>
          <w:szCs w:val="28"/>
        </w:rPr>
      </w:pPr>
    </w:p>
    <w:p w14:paraId="6F96653D" w14:textId="77777777" w:rsidR="007B615B" w:rsidRPr="00127BF0" w:rsidRDefault="007B615B" w:rsidP="007B615B">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14:paraId="77B6C51A" w14:textId="77777777" w:rsidR="007B615B" w:rsidRPr="00127BF0" w:rsidRDefault="007B615B" w:rsidP="007B615B">
      <w:pPr>
        <w:pStyle w:val="ConsPlusNormal"/>
        <w:ind w:firstLine="709"/>
        <w:jc w:val="both"/>
        <w:rPr>
          <w:rFonts w:ascii="Times New Roman" w:hAnsi="Times New Roman" w:cs="Times New Roman"/>
          <w:sz w:val="28"/>
          <w:szCs w:val="28"/>
        </w:rPr>
      </w:pPr>
    </w:p>
    <w:p w14:paraId="39B45EAC" w14:textId="06012CB0"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w:t>
      </w:r>
      <w:r w:rsidR="003471D8" w:rsidRPr="00127BF0">
        <w:rPr>
          <w:rFonts w:ascii="Times New Roman" w:hAnsi="Times New Roman" w:cs="Times New Roman"/>
          <w:sz w:val="28"/>
          <w:szCs w:val="28"/>
        </w:rPr>
        <w:t xml:space="preserve">рассмотрению </w:t>
      </w:r>
      <w:r w:rsidR="003471D8">
        <w:rPr>
          <w:rFonts w:ascii="Times New Roman" w:hAnsi="Times New Roman" w:cs="Times New Roman"/>
          <w:sz w:val="28"/>
          <w:szCs w:val="28"/>
        </w:rPr>
        <w:t>администрацией</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в течение 30 дней со дня его внесения с учетом проведения конкурсного отбора в случаях, предусмотренных пунктом 20 Положения.  </w:t>
      </w:r>
    </w:p>
    <w:p w14:paraId="57A0B96F"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района </w:t>
      </w:r>
      <w:r w:rsidRPr="00127BF0">
        <w:rPr>
          <w:rFonts w:ascii="Times New Roman" w:hAnsi="Times New Roman" w:cs="Times New Roman"/>
          <w:sz w:val="28"/>
          <w:szCs w:val="28"/>
        </w:rPr>
        <w:t>инициативный проект незамедлительно направляется в уполномоченный орган</w:t>
      </w:r>
      <w:r w:rsidRPr="00127BF0">
        <w:rPr>
          <w:sz w:val="28"/>
          <w:szCs w:val="28"/>
        </w:rPr>
        <w:t xml:space="preserve">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w:t>
      </w:r>
    </w:p>
    <w:p w14:paraId="4BF6C611"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п</w:t>
      </w:r>
      <w:r>
        <w:rPr>
          <w:rFonts w:ascii="Times New Roman" w:hAnsi="Times New Roman" w:cs="Times New Roman"/>
          <w:sz w:val="28"/>
          <w:szCs w:val="28"/>
        </w:rPr>
        <w:t>о направлению деятельности и в юридический отдел</w:t>
      </w:r>
      <w:r w:rsidRPr="00127BF0">
        <w:rPr>
          <w:rFonts w:ascii="Times New Roman" w:hAnsi="Times New Roman" w:cs="Times New Roman"/>
          <w:sz w:val="28"/>
          <w:szCs w:val="28"/>
        </w:rPr>
        <w:t xml:space="preserve">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w:t>
      </w:r>
    </w:p>
    <w:p w14:paraId="551965D9"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w:t>
      </w:r>
      <w:r>
        <w:rPr>
          <w:rFonts w:ascii="Times New Roman" w:hAnsi="Times New Roman" w:cs="Times New Roman"/>
          <w:sz w:val="28"/>
          <w:szCs w:val="28"/>
        </w:rPr>
        <w:t>юридический отдел</w:t>
      </w:r>
      <w:r w:rsidRPr="00127BF0">
        <w:rPr>
          <w:rFonts w:ascii="Times New Roman" w:hAnsi="Times New Roman" w:cs="Times New Roman"/>
          <w:sz w:val="28"/>
          <w:szCs w:val="28"/>
        </w:rPr>
        <w:t xml:space="preserve"> </w:t>
      </w:r>
      <w:r>
        <w:rPr>
          <w:rFonts w:ascii="Times New Roman" w:hAnsi="Times New Roman" w:cs="Times New Roman"/>
          <w:sz w:val="28"/>
          <w:szCs w:val="28"/>
        </w:rPr>
        <w:t>а</w:t>
      </w:r>
      <w:r w:rsidRPr="00127BF0">
        <w:rPr>
          <w:rFonts w:ascii="Times New Roman" w:hAnsi="Times New Roman" w:cs="Times New Roman"/>
          <w:sz w:val="28"/>
          <w:szCs w:val="28"/>
        </w:rPr>
        <w:t>дминистраци</w:t>
      </w:r>
      <w:r>
        <w:rPr>
          <w:rFonts w:ascii="Times New Roman" w:hAnsi="Times New Roman" w:cs="Times New Roman"/>
          <w:sz w:val="28"/>
          <w:szCs w:val="28"/>
        </w:rPr>
        <w:t>и</w:t>
      </w:r>
      <w:r w:rsidRPr="00127BF0">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Pr="00127BF0">
        <w:rPr>
          <w:rFonts w:ascii="Times New Roman" w:hAnsi="Times New Roman" w:cs="Times New Roman"/>
          <w:sz w:val="28"/>
          <w:szCs w:val="28"/>
        </w:rPr>
        <w:t>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14:paraId="4A651058"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 юридический отдел</w:t>
      </w:r>
      <w:r w:rsidRPr="00127BF0">
        <w:rPr>
          <w:rFonts w:ascii="Times New Roman" w:hAnsi="Times New Roman" w:cs="Times New Roman"/>
          <w:sz w:val="28"/>
          <w:szCs w:val="28"/>
        </w:rPr>
        <w:t xml:space="preserve"> </w:t>
      </w:r>
      <w:r>
        <w:rPr>
          <w:rFonts w:ascii="Times New Roman" w:hAnsi="Times New Roman" w:cs="Times New Roman"/>
          <w:sz w:val="28"/>
          <w:szCs w:val="28"/>
        </w:rPr>
        <w:t>а</w:t>
      </w:r>
      <w:r w:rsidRPr="00127BF0">
        <w:rPr>
          <w:rFonts w:ascii="Times New Roman" w:hAnsi="Times New Roman" w:cs="Times New Roman"/>
          <w:sz w:val="28"/>
          <w:szCs w:val="28"/>
        </w:rPr>
        <w:t>дминистраци</w:t>
      </w:r>
      <w:r>
        <w:rPr>
          <w:rFonts w:ascii="Times New Roman" w:hAnsi="Times New Roman" w:cs="Times New Roman"/>
          <w:sz w:val="28"/>
          <w:szCs w:val="28"/>
        </w:rPr>
        <w:t>и района</w:t>
      </w:r>
      <w:r w:rsidRPr="00127BF0">
        <w:rPr>
          <w:rFonts w:ascii="Times New Roman" w:hAnsi="Times New Roman" w:cs="Times New Roman"/>
          <w:sz w:val="28"/>
          <w:szCs w:val="28"/>
        </w:rPr>
        <w:t>.</w:t>
      </w:r>
    </w:p>
    <w:p w14:paraId="2230E9FF"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района </w:t>
      </w:r>
      <w:r w:rsidRPr="00127BF0">
        <w:rPr>
          <w:rFonts w:ascii="Times New Roman"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организует проведение конкурсного отбора и информирует об этом инициатора проекта.</w:t>
      </w:r>
    </w:p>
    <w:p w14:paraId="498D8FF0" w14:textId="77777777" w:rsidR="007B615B" w:rsidRPr="00127BF0" w:rsidRDefault="007B615B" w:rsidP="007B615B">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14:paraId="56D7BBC9"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14:paraId="2D4BE071" w14:textId="3F2A074F"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На основе заключений отраслевых (функциональных) </w:t>
      </w:r>
      <w:r w:rsidR="003471D8" w:rsidRPr="00127BF0">
        <w:rPr>
          <w:rFonts w:ascii="Times New Roman" w:hAnsi="Times New Roman" w:cs="Times New Roman"/>
          <w:sz w:val="28"/>
          <w:szCs w:val="28"/>
        </w:rPr>
        <w:t>органов</w:t>
      </w:r>
      <w:r w:rsidR="003471D8">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w:t>
      </w:r>
      <w:r>
        <w:rPr>
          <w:rFonts w:ascii="Times New Roman" w:hAnsi="Times New Roman" w:cs="Times New Roman"/>
          <w:sz w:val="28"/>
          <w:szCs w:val="28"/>
        </w:rPr>
        <w:t xml:space="preserve"> юридического отдела</w:t>
      </w:r>
      <w:r w:rsidRPr="00127BF0">
        <w:rPr>
          <w:rFonts w:ascii="Times New Roman" w:hAnsi="Times New Roman" w:cs="Times New Roman"/>
          <w:sz w:val="28"/>
          <w:szCs w:val="28"/>
        </w:rPr>
        <w:t xml:space="preserve">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w:t>
      </w:r>
      <w:r w:rsidR="003471D8" w:rsidRPr="00127BF0">
        <w:rPr>
          <w:rFonts w:ascii="Times New Roman" w:hAnsi="Times New Roman" w:cs="Times New Roman"/>
          <w:sz w:val="28"/>
          <w:szCs w:val="28"/>
        </w:rPr>
        <w:t>а в случае, если</w:t>
      </w:r>
      <w:r w:rsidRPr="00127BF0">
        <w:rPr>
          <w:rFonts w:ascii="Times New Roman" w:hAnsi="Times New Roman" w:cs="Times New Roman"/>
          <w:sz w:val="28"/>
          <w:szCs w:val="28"/>
        </w:rPr>
        <w:t xml:space="preserve"> конкурсный отбор проводился, то также итогов проведения конкурсного отбора, уполномоченный орган готовит проект одного из следующих решений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w:t>
      </w:r>
    </w:p>
    <w:p w14:paraId="52EE2165"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sz w:val="28"/>
          <w:szCs w:val="28"/>
        </w:rPr>
        <w:t xml:space="preserve"> муниципального образования</w:t>
      </w:r>
      <w:r w:rsidRPr="00127BF0">
        <w:rPr>
          <w:sz w:val="28"/>
          <w:szCs w:val="28"/>
        </w:rPr>
        <w:t xml:space="preserve">, на соответствующие цели и (или) в соответствии с порядком составления и рассмотрения проекта бюджета </w:t>
      </w:r>
      <w:r>
        <w:rPr>
          <w:sz w:val="28"/>
          <w:szCs w:val="28"/>
        </w:rPr>
        <w:t xml:space="preserve">муниципального образования </w:t>
      </w:r>
      <w:r w:rsidRPr="00127BF0">
        <w:rPr>
          <w:sz w:val="28"/>
          <w:szCs w:val="28"/>
        </w:rPr>
        <w:t>(внесения изменений в решение о бюджете</w:t>
      </w:r>
      <w:r w:rsidRPr="003B35EE">
        <w:rPr>
          <w:sz w:val="28"/>
          <w:szCs w:val="28"/>
        </w:rPr>
        <w:t xml:space="preserve"> </w:t>
      </w:r>
      <w:r>
        <w:rPr>
          <w:sz w:val="28"/>
          <w:szCs w:val="28"/>
        </w:rPr>
        <w:t>муниципального образования</w:t>
      </w:r>
      <w:r w:rsidRPr="00127BF0">
        <w:rPr>
          <w:sz w:val="28"/>
          <w:szCs w:val="28"/>
        </w:rPr>
        <w:t>);</w:t>
      </w:r>
    </w:p>
    <w:p w14:paraId="1484116F"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99D9ED3"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14:paraId="1EE2D3C7"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1) несоблюдение установленного порядка внесения инициативного проекта и его рассмотрения;</w:t>
      </w:r>
    </w:p>
    <w:p w14:paraId="7EE34BEF"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70E51D70"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0A73738"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9FE179D"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5) наличие возможности решения описанной в инициативном проекте проблемы более эффективным способом;</w:t>
      </w:r>
    </w:p>
    <w:p w14:paraId="33DCCBAF"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6) признание инициативного проекта не прошедшим конкурсный отбор.</w:t>
      </w:r>
    </w:p>
    <w:p w14:paraId="387ED6C3"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а</w:t>
      </w:r>
      <w:r w:rsidRPr="00127BF0">
        <w:rPr>
          <w:rFonts w:ascii="Times New Roman" w:hAnsi="Times New Roman" w:cs="Times New Roman"/>
          <w:sz w:val="28"/>
          <w:szCs w:val="28"/>
        </w:rPr>
        <w:t>дминистрацией</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направляется инициатору проекта способом, указанным инициатором проекта при внесении инициативного проекта. </w:t>
      </w:r>
    </w:p>
    <w:p w14:paraId="7501B6AD"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14:paraId="5DCA01C2"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1) предложение инициаторам проекта совместно с отраслевым (функциональным) органом</w:t>
      </w:r>
      <w:r>
        <w:rPr>
          <w:sz w:val="28"/>
          <w:szCs w:val="28"/>
        </w:rPr>
        <w:t xml:space="preserve"> а</w:t>
      </w:r>
      <w:r w:rsidRPr="00127BF0">
        <w:rPr>
          <w:sz w:val="28"/>
          <w:szCs w:val="28"/>
        </w:rPr>
        <w:t>дминистрации</w:t>
      </w:r>
      <w:r>
        <w:rPr>
          <w:sz w:val="28"/>
          <w:szCs w:val="28"/>
        </w:rPr>
        <w:t xml:space="preserve"> района</w:t>
      </w:r>
      <w:r w:rsidRPr="00127BF0">
        <w:rPr>
          <w:sz w:val="28"/>
          <w:szCs w:val="28"/>
        </w:rPr>
        <w:t xml:space="preserve">,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14:paraId="29B25382"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93A6883" w14:textId="77777777" w:rsidR="007B615B" w:rsidRPr="00127BF0" w:rsidRDefault="007B615B" w:rsidP="007B615B">
      <w:pPr>
        <w:pStyle w:val="ConsPlusNormal"/>
        <w:jc w:val="both"/>
        <w:rPr>
          <w:rFonts w:ascii="Times New Roman" w:hAnsi="Times New Roman" w:cs="Times New Roman"/>
          <w:sz w:val="28"/>
          <w:szCs w:val="28"/>
        </w:rPr>
      </w:pPr>
    </w:p>
    <w:p w14:paraId="10C82B9B" w14:textId="77777777" w:rsidR="007B615B" w:rsidRPr="00127BF0" w:rsidRDefault="007B615B" w:rsidP="007B615B">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14:paraId="6A3D8DC2" w14:textId="77777777" w:rsidR="007B615B" w:rsidRPr="00127BF0" w:rsidRDefault="007B615B" w:rsidP="007B615B">
      <w:pPr>
        <w:pStyle w:val="ConsPlusNormal"/>
        <w:tabs>
          <w:tab w:val="left" w:pos="1134"/>
        </w:tabs>
        <w:ind w:left="709"/>
        <w:jc w:val="both"/>
        <w:rPr>
          <w:rFonts w:ascii="Times New Roman" w:hAnsi="Times New Roman" w:cs="Times New Roman"/>
          <w:sz w:val="28"/>
          <w:szCs w:val="28"/>
        </w:rPr>
      </w:pPr>
    </w:p>
    <w:p w14:paraId="56742B02"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муниципальной конкурсной комиссии (далее – комиссия) ежегодно формируется </w:t>
      </w:r>
      <w:r>
        <w:rPr>
          <w:rFonts w:ascii="Times New Roman" w:hAnsi="Times New Roman" w:cs="Times New Roman"/>
          <w:sz w:val="28"/>
          <w:szCs w:val="28"/>
        </w:rPr>
        <w:t>а</w:t>
      </w:r>
      <w:r w:rsidRPr="00127BF0">
        <w:rPr>
          <w:rFonts w:ascii="Times New Roman" w:hAnsi="Times New Roman" w:cs="Times New Roman"/>
          <w:sz w:val="28"/>
          <w:szCs w:val="28"/>
        </w:rPr>
        <w:t>дминистрацией</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При этом половина от общего числа членов комиссии должна быть назначена на основе предложений</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14:paraId="41A2DC45" w14:textId="29F6224A"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Общее число членов комиссии составляет</w:t>
      </w:r>
      <w:r>
        <w:rPr>
          <w:rFonts w:ascii="Times New Roman" w:hAnsi="Times New Roman" w:cs="Times New Roman"/>
          <w:sz w:val="28"/>
          <w:szCs w:val="28"/>
        </w:rPr>
        <w:t xml:space="preserve"> </w:t>
      </w:r>
      <w:r w:rsidR="00A4724F">
        <w:rPr>
          <w:rFonts w:ascii="Times New Roman" w:hAnsi="Times New Roman" w:cs="Times New Roman"/>
          <w:sz w:val="28"/>
          <w:szCs w:val="28"/>
        </w:rPr>
        <w:t>10</w:t>
      </w:r>
      <w:r w:rsidRPr="00127BF0">
        <w:rPr>
          <w:rFonts w:ascii="Times New Roman" w:hAnsi="Times New Roman" w:cs="Times New Roman"/>
          <w:sz w:val="28"/>
          <w:szCs w:val="28"/>
        </w:rPr>
        <w:t xml:space="preserve"> человек. </w:t>
      </w:r>
    </w:p>
    <w:p w14:paraId="1FE9162A"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осуществляет следующие полномочия:</w:t>
      </w:r>
    </w:p>
    <w:p w14:paraId="4C040D98" w14:textId="77777777" w:rsidR="007B615B" w:rsidRPr="00127BF0" w:rsidRDefault="007B615B" w:rsidP="007B615B">
      <w:pPr>
        <w:pStyle w:val="ab"/>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14:paraId="528A4CDF" w14:textId="77777777" w:rsidR="007B615B" w:rsidRPr="00127BF0" w:rsidRDefault="007B615B" w:rsidP="007B615B">
      <w:pPr>
        <w:pStyle w:val="ab"/>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рассматривает инициативные проекты и материалы к ним;</w:t>
      </w:r>
    </w:p>
    <w:p w14:paraId="1EB3D9E3" w14:textId="77777777" w:rsidR="007B615B" w:rsidRPr="00127BF0" w:rsidRDefault="007B615B" w:rsidP="007B615B">
      <w:pPr>
        <w:pStyle w:val="ab"/>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14:paraId="74BA88E4"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14:paraId="33229235"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14:paraId="504FCD00"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14:paraId="2078595C"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14:paraId="4408E887"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14:paraId="24CD4F2C" w14:textId="77777777" w:rsidR="007B615B" w:rsidRPr="00127BF0" w:rsidRDefault="007B615B" w:rsidP="007B615B">
      <w:pPr>
        <w:autoSpaceDE w:val="0"/>
        <w:autoSpaceDN w:val="0"/>
        <w:adjustRightInd w:val="0"/>
        <w:ind w:firstLine="709"/>
        <w:jc w:val="both"/>
        <w:rPr>
          <w:sz w:val="28"/>
          <w:szCs w:val="28"/>
        </w:rPr>
      </w:pPr>
      <w:r w:rsidRPr="00127BF0">
        <w:rPr>
          <w:sz w:val="28"/>
          <w:szCs w:val="28"/>
        </w:rPr>
        <w:t>В случае равенства голосов решающим является голос председательствующего на заседании комиссии.</w:t>
      </w:r>
    </w:p>
    <w:p w14:paraId="73631370"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14:paraId="3AEDA254"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14:paraId="4979470F" w14:textId="77777777" w:rsidR="007B615B" w:rsidRPr="00127BF0" w:rsidRDefault="007B615B" w:rsidP="007B615B">
      <w:pPr>
        <w:pStyle w:val="ConsPlusNormal"/>
        <w:ind w:firstLine="709"/>
        <w:jc w:val="both"/>
        <w:rPr>
          <w:rFonts w:ascii="Times New Roman" w:hAnsi="Times New Roman" w:cs="Times New Roman"/>
          <w:sz w:val="28"/>
          <w:szCs w:val="28"/>
        </w:rPr>
      </w:pPr>
    </w:p>
    <w:p w14:paraId="4CA7DC6C" w14:textId="77777777" w:rsidR="007B615B" w:rsidRPr="00127BF0" w:rsidRDefault="007B615B" w:rsidP="007B615B">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14:paraId="5EBFEA22" w14:textId="77777777" w:rsidR="007B615B" w:rsidRPr="00127BF0" w:rsidRDefault="007B615B" w:rsidP="007B615B">
      <w:pPr>
        <w:pStyle w:val="ConsPlusNormal"/>
        <w:ind w:firstLine="709"/>
        <w:jc w:val="both"/>
        <w:rPr>
          <w:rFonts w:ascii="Times New Roman" w:hAnsi="Times New Roman" w:cs="Times New Roman"/>
          <w:sz w:val="28"/>
          <w:szCs w:val="28"/>
        </w:rPr>
      </w:pPr>
    </w:p>
    <w:p w14:paraId="0385FE76"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w:t>
      </w:r>
      <w:r>
        <w:rPr>
          <w:rFonts w:ascii="Times New Roman" w:hAnsi="Times New Roman" w:cs="Times New Roman"/>
          <w:sz w:val="28"/>
          <w:szCs w:val="28"/>
        </w:rPr>
        <w:t>ектов, указанными в приложении 4</w:t>
      </w:r>
      <w:r w:rsidRPr="00127BF0">
        <w:rPr>
          <w:rFonts w:ascii="Times New Roman" w:hAnsi="Times New Roman" w:cs="Times New Roman"/>
          <w:sz w:val="28"/>
          <w:szCs w:val="28"/>
        </w:rPr>
        <w:t xml:space="preserve"> к Положению. </w:t>
      </w:r>
    </w:p>
    <w:p w14:paraId="467F9BC1"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считается прошедшим конкурсный отбор при условии, если он набрал наибольшее количество баллов по сравнению с другими </w:t>
      </w:r>
      <w:r w:rsidRPr="00127BF0">
        <w:rPr>
          <w:rFonts w:ascii="Times New Roman" w:hAnsi="Times New Roman" w:cs="Times New Roman"/>
          <w:sz w:val="28"/>
          <w:szCs w:val="28"/>
        </w:rPr>
        <w:lastRenderedPageBreak/>
        <w:t>инициативными проектами.</w:t>
      </w:r>
    </w:p>
    <w:p w14:paraId="28871F5E"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необходимых для реализации данных инициативных проектов.</w:t>
      </w:r>
    </w:p>
    <w:p w14:paraId="62CB3456"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14:paraId="28A3A342"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 xml:space="preserve"> </w:t>
      </w:r>
      <w:r>
        <w:rPr>
          <w:rFonts w:ascii="Times New Roman" w:hAnsi="Times New Roman" w:cs="Times New Roman"/>
          <w:sz w:val="28"/>
          <w:szCs w:val="28"/>
        </w:rPr>
        <w:t>о бюджете муниципального образования,</w:t>
      </w:r>
      <w:r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14:paraId="28BAD08D"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14:paraId="21DF8632"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bookmarkStart w:id="7" w:name="P118"/>
      <w:bookmarkEnd w:id="7"/>
      <w:r w:rsidRPr="00127BF0">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течение 1 рабочего дня со дня подписания протокола.</w:t>
      </w:r>
    </w:p>
    <w:p w14:paraId="172BDEE5" w14:textId="77777777" w:rsidR="007B615B" w:rsidRPr="00127BF0" w:rsidRDefault="007B615B" w:rsidP="007B615B">
      <w:pPr>
        <w:pStyle w:val="ConsPlusNormal"/>
        <w:tabs>
          <w:tab w:val="left" w:pos="1134"/>
        </w:tabs>
        <w:ind w:left="709"/>
        <w:jc w:val="both"/>
        <w:rPr>
          <w:rFonts w:ascii="Times New Roman" w:hAnsi="Times New Roman" w:cs="Times New Roman"/>
          <w:sz w:val="28"/>
          <w:szCs w:val="28"/>
        </w:rPr>
      </w:pPr>
    </w:p>
    <w:p w14:paraId="0912A98C" w14:textId="77777777" w:rsidR="007B615B" w:rsidRPr="00127BF0" w:rsidRDefault="007B615B" w:rsidP="007B615B">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14:paraId="2BFF15BC" w14:textId="77777777" w:rsidR="007B615B" w:rsidRPr="00127BF0" w:rsidRDefault="007B615B" w:rsidP="007B615B">
      <w:pPr>
        <w:pStyle w:val="ConsPlusNormal"/>
        <w:ind w:firstLine="709"/>
        <w:jc w:val="both"/>
        <w:rPr>
          <w:rFonts w:ascii="Times New Roman" w:hAnsi="Times New Roman" w:cs="Times New Roman"/>
          <w:sz w:val="28"/>
          <w:szCs w:val="28"/>
        </w:rPr>
      </w:pPr>
    </w:p>
    <w:p w14:paraId="73F197C6"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165875E7"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27BF0">
        <w:rPr>
          <w:rFonts w:ascii="Times New Roman" w:hAnsi="Times New Roman" w:cs="Times New Roman"/>
          <w:sz w:val="28"/>
          <w:szCs w:val="28"/>
        </w:rPr>
        <w:t>дминистрация</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и инициаторов проекта, который устанавливается правовым актом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(далее – Регламент).</w:t>
      </w:r>
    </w:p>
    <w:p w14:paraId="5AAFD2D8"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 xml:space="preserve">о планируемом финансовом, </w:t>
      </w:r>
      <w:r>
        <w:rPr>
          <w:rFonts w:ascii="Times New Roman" w:hAnsi="Times New Roman" w:cs="Times New Roman"/>
          <w:sz w:val="28"/>
          <w:szCs w:val="28"/>
        </w:rPr>
        <w:lastRenderedPageBreak/>
        <w:t>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14:paraId="26387D97" w14:textId="77777777" w:rsidR="007B615B" w:rsidRPr="00811AFD"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 если инициатор проекта в срок, установленный Регламентом, не обеспечивает выполнение пункта 43 Положения, администрация</w:t>
      </w:r>
      <w:r>
        <w:rPr>
          <w:rFonts w:ascii="Times New Roman" w:hAnsi="Times New Roman" w:cs="Times New Roman"/>
          <w:sz w:val="28"/>
          <w:szCs w:val="28"/>
        </w:rPr>
        <w:t xml:space="preserve"> района</w:t>
      </w:r>
      <w:r w:rsidRPr="00811AFD">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811AFD">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r w:rsidRPr="00811AFD">
        <w:rPr>
          <w:rFonts w:ascii="Times New Roman" w:hAnsi="Times New Roman" w:cs="Times New Roman"/>
          <w:sz w:val="28"/>
          <w:szCs w:val="28"/>
        </w:rPr>
        <w:t xml:space="preserve"> </w:t>
      </w:r>
    </w:p>
    <w:p w14:paraId="6036CA84"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14:paraId="310420CA" w14:textId="73FF7ED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003471D8" w:rsidRPr="00127BF0">
        <w:rPr>
          <w:rFonts w:ascii="Times New Roman" w:hAnsi="Times New Roman" w:cs="Times New Roman"/>
          <w:sz w:val="28"/>
          <w:szCs w:val="28"/>
        </w:rPr>
        <w:t>опубликованию и</w:t>
      </w:r>
      <w:r w:rsidRPr="00127BF0">
        <w:rPr>
          <w:rFonts w:ascii="Times New Roman" w:hAnsi="Times New Roman" w:cs="Times New Roman"/>
          <w:sz w:val="28"/>
          <w:szCs w:val="28"/>
        </w:rPr>
        <w:t xml:space="preserve"> размещению на официальном сайте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в информационно-телекоммуникационной сети «Интернет».</w:t>
      </w:r>
    </w:p>
    <w:p w14:paraId="066AC25F"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 xml:space="preserve">азмещению на официальном </w:t>
      </w:r>
      <w:proofErr w:type="gramStart"/>
      <w:r>
        <w:rPr>
          <w:rFonts w:ascii="Times New Roman" w:hAnsi="Times New Roman" w:cs="Times New Roman"/>
          <w:sz w:val="28"/>
          <w:szCs w:val="28"/>
        </w:rPr>
        <w:t>сайте  а</w:t>
      </w:r>
      <w:r w:rsidRPr="00127BF0">
        <w:rPr>
          <w:rFonts w:ascii="Times New Roman" w:hAnsi="Times New Roman" w:cs="Times New Roman"/>
          <w:sz w:val="28"/>
          <w:szCs w:val="28"/>
        </w:rPr>
        <w:t>дминистрации</w:t>
      </w:r>
      <w:proofErr w:type="gramEnd"/>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14:paraId="48AF79F2" w14:textId="77777777" w:rsidR="007B615B" w:rsidRPr="00127BF0" w:rsidRDefault="007B615B" w:rsidP="007B615B">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администрации района </w:t>
      </w:r>
      <w:r w:rsidRPr="00127BF0">
        <w:rPr>
          <w:rFonts w:ascii="Times New Roman" w:hAnsi="Times New Roman" w:cs="Times New Roman"/>
          <w:sz w:val="28"/>
          <w:szCs w:val="28"/>
        </w:rPr>
        <w:t>обеспечивает размещение информации, указанной в настоящем пункте.</w:t>
      </w:r>
    </w:p>
    <w:p w14:paraId="0EE6250A" w14:textId="77777777" w:rsidR="007B615B" w:rsidRPr="00127BF0" w:rsidRDefault="007B615B" w:rsidP="007B615B">
      <w:pPr>
        <w:pStyle w:val="ConsPlusNormal"/>
        <w:ind w:firstLine="709"/>
        <w:jc w:val="both"/>
        <w:rPr>
          <w:rFonts w:ascii="Times New Roman" w:hAnsi="Times New Roman" w:cs="Times New Roman"/>
          <w:sz w:val="28"/>
          <w:szCs w:val="28"/>
        </w:rPr>
      </w:pPr>
    </w:p>
    <w:p w14:paraId="2E27A83B" w14:textId="77777777" w:rsidR="007B615B" w:rsidRPr="00127BF0" w:rsidRDefault="007B615B" w:rsidP="007B615B">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 ПЛАТЕЖЕЙ</w:t>
      </w:r>
    </w:p>
    <w:p w14:paraId="426DB0BB" w14:textId="77777777" w:rsidR="007B615B" w:rsidRPr="00127BF0" w:rsidRDefault="007B615B" w:rsidP="007B615B">
      <w:pPr>
        <w:pStyle w:val="ConsPlusNormal"/>
        <w:ind w:firstLine="709"/>
        <w:jc w:val="both"/>
        <w:rPr>
          <w:rFonts w:ascii="Times New Roman" w:hAnsi="Times New Roman" w:cs="Times New Roman"/>
          <w:sz w:val="28"/>
          <w:szCs w:val="28"/>
        </w:rPr>
      </w:pPr>
    </w:p>
    <w:p w14:paraId="0521D2D9"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14:paraId="7DA28B4C"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127BF0">
        <w:rPr>
          <w:rFonts w:ascii="Times New Roman" w:hAnsi="Times New Roman" w:cs="Times New Roman"/>
          <w:sz w:val="28"/>
          <w:szCs w:val="28"/>
        </w:rPr>
        <w:t>софинансирования</w:t>
      </w:r>
      <w:proofErr w:type="spellEnd"/>
      <w:r w:rsidRPr="00127BF0">
        <w:rPr>
          <w:rFonts w:ascii="Times New Roman" w:hAnsi="Times New Roman" w:cs="Times New Roman"/>
          <w:sz w:val="28"/>
          <w:szCs w:val="28"/>
        </w:rPr>
        <w:t xml:space="preserve"> инициативного проекта.</w:t>
      </w:r>
    </w:p>
    <w:p w14:paraId="5FC6D2DA" w14:textId="77777777" w:rsidR="007B615B" w:rsidRPr="00127BF0" w:rsidRDefault="007B615B" w:rsidP="007B615B">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Pr="00127BF0">
        <w:rPr>
          <w:rFonts w:ascii="Times New Roman" w:hAnsi="Times New Roman" w:cs="Times New Roman"/>
          <w:sz w:val="28"/>
          <w:szCs w:val="28"/>
        </w:rPr>
        <w:t xml:space="preserve"> и инициаторов проекта в целях возврата денежных средств устанавливается Регламентом, предусмотренным пунктом 42 Положения. </w:t>
      </w:r>
    </w:p>
    <w:p w14:paraId="6993D2EE" w14:textId="77777777" w:rsidR="007B615B" w:rsidRDefault="007B615B" w:rsidP="007B615B">
      <w:bookmarkStart w:id="8" w:name="bookmark11"/>
      <w:r>
        <w:br w:type="page"/>
      </w:r>
    </w:p>
    <w:p w14:paraId="670FD737" w14:textId="77777777" w:rsidR="007B615B" w:rsidRPr="00102340" w:rsidRDefault="007B615B" w:rsidP="007B615B">
      <w:pPr>
        <w:autoSpaceDE w:val="0"/>
        <w:autoSpaceDN w:val="0"/>
        <w:adjustRightInd w:val="0"/>
        <w:ind w:left="5670"/>
        <w:jc w:val="right"/>
        <w:rPr>
          <w:bCs/>
        </w:rPr>
      </w:pPr>
      <w:r w:rsidRPr="00102340">
        <w:rPr>
          <w:bCs/>
        </w:rPr>
        <w:lastRenderedPageBreak/>
        <w:t>ПРИЛОЖЕНИЕ</w:t>
      </w:r>
      <w:r>
        <w:rPr>
          <w:bCs/>
        </w:rPr>
        <w:t xml:space="preserve"> 1</w:t>
      </w:r>
    </w:p>
    <w:p w14:paraId="65C04241" w14:textId="77777777" w:rsidR="007B615B" w:rsidRPr="00102340" w:rsidRDefault="007B615B" w:rsidP="007B615B">
      <w:pPr>
        <w:autoSpaceDE w:val="0"/>
        <w:autoSpaceDN w:val="0"/>
        <w:adjustRightInd w:val="0"/>
        <w:ind w:left="5670"/>
        <w:jc w:val="right"/>
        <w:rPr>
          <w:bCs/>
        </w:rPr>
      </w:pPr>
      <w:r w:rsidRPr="00102340">
        <w:rPr>
          <w:bCs/>
        </w:rPr>
        <w:t xml:space="preserve">к Положению </w:t>
      </w:r>
    </w:p>
    <w:p w14:paraId="1BBA9953" w14:textId="77777777" w:rsidR="007B615B" w:rsidRPr="00102340" w:rsidRDefault="007B615B" w:rsidP="007B615B">
      <w:pPr>
        <w:autoSpaceDE w:val="0"/>
        <w:autoSpaceDN w:val="0"/>
        <w:adjustRightInd w:val="0"/>
        <w:rPr>
          <w:bCs/>
        </w:rPr>
      </w:pPr>
    </w:p>
    <w:p w14:paraId="6098B33B" w14:textId="77777777" w:rsidR="007B615B" w:rsidRDefault="007B615B" w:rsidP="007B615B">
      <w:pPr>
        <w:autoSpaceDE w:val="0"/>
        <w:autoSpaceDN w:val="0"/>
        <w:adjustRightInd w:val="0"/>
        <w:rPr>
          <w:b/>
        </w:rPr>
      </w:pPr>
    </w:p>
    <w:p w14:paraId="5D20D378" w14:textId="77777777" w:rsidR="007B615B" w:rsidRPr="002731E8" w:rsidRDefault="007B615B" w:rsidP="007B615B">
      <w:pPr>
        <w:autoSpaceDE w:val="0"/>
        <w:autoSpaceDN w:val="0"/>
        <w:adjustRightInd w:val="0"/>
        <w:jc w:val="center"/>
      </w:pPr>
      <w:r w:rsidRPr="002731E8">
        <w:t>ПОРЯДОК</w:t>
      </w:r>
    </w:p>
    <w:p w14:paraId="4F5D9828" w14:textId="77777777" w:rsidR="007B615B" w:rsidRPr="002731E8" w:rsidRDefault="007B615B" w:rsidP="007B615B">
      <w:pPr>
        <w:autoSpaceDE w:val="0"/>
        <w:autoSpaceDN w:val="0"/>
        <w:adjustRightInd w:val="0"/>
        <w:jc w:val="center"/>
      </w:pPr>
      <w:r w:rsidRPr="002731E8">
        <w:t>определения части территории</w:t>
      </w:r>
      <w:r>
        <w:t xml:space="preserve"> муниципального образования</w:t>
      </w:r>
      <w:r w:rsidRPr="002731E8">
        <w:t>, на которой могут реализовываться инициативные проекты</w:t>
      </w:r>
    </w:p>
    <w:p w14:paraId="54A31025" w14:textId="77777777" w:rsidR="007B615B" w:rsidRPr="00FB19CD" w:rsidRDefault="007B615B" w:rsidP="007B615B">
      <w:pPr>
        <w:autoSpaceDE w:val="0"/>
        <w:autoSpaceDN w:val="0"/>
        <w:adjustRightInd w:val="0"/>
        <w:jc w:val="both"/>
        <w:rPr>
          <w:b/>
        </w:rPr>
      </w:pPr>
      <w:r w:rsidRPr="00067377">
        <w:rPr>
          <w:b/>
        </w:rPr>
        <w:t xml:space="preserve"> </w:t>
      </w:r>
    </w:p>
    <w:p w14:paraId="0EAF3E93" w14:textId="77777777" w:rsidR="007B615B" w:rsidRPr="006B72CC" w:rsidRDefault="007B615B" w:rsidP="007B615B">
      <w:pPr>
        <w:pStyle w:val="ab"/>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14:paraId="74004CCA" w14:textId="77777777" w:rsidR="007B615B" w:rsidRPr="00D84A98" w:rsidRDefault="007B615B" w:rsidP="007B615B">
      <w:pPr>
        <w:autoSpaceDE w:val="0"/>
        <w:autoSpaceDN w:val="0"/>
        <w:adjustRightInd w:val="0"/>
        <w:ind w:firstLine="709"/>
        <w:jc w:val="both"/>
      </w:pPr>
      <w:r w:rsidRPr="00D84A98">
        <w:t>2. Предполагаемая часть территории, устан</w:t>
      </w:r>
      <w:r>
        <w:t>авливается администрацией района</w:t>
      </w:r>
      <w:r w:rsidRPr="00D84A98">
        <w:t>.</w:t>
      </w:r>
    </w:p>
    <w:p w14:paraId="4A8ED4D9" w14:textId="77777777" w:rsidR="007B615B" w:rsidRPr="00D84A98" w:rsidRDefault="007B615B" w:rsidP="007B615B">
      <w:pPr>
        <w:autoSpaceDE w:val="0"/>
        <w:autoSpaceDN w:val="0"/>
        <w:adjustRightInd w:val="0"/>
        <w:ind w:firstLine="709"/>
        <w:jc w:val="both"/>
      </w:pPr>
      <w:r w:rsidRPr="00D84A98">
        <w:t>3. С заявлением об определении предполагаемой части территории вправе обратиться инициаторы проекта:</w:t>
      </w:r>
    </w:p>
    <w:p w14:paraId="64885F39" w14:textId="77777777" w:rsidR="007B615B" w:rsidRPr="00D84A98" w:rsidRDefault="007B615B" w:rsidP="007B615B">
      <w:pPr>
        <w:autoSpaceDE w:val="0"/>
        <w:autoSpaceDN w:val="0"/>
        <w:adjustRightInd w:val="0"/>
        <w:ind w:firstLine="709"/>
        <w:jc w:val="both"/>
      </w:pPr>
      <w:r w:rsidRPr="00D84A98">
        <w:t>1) инициативная группа численностью не менее десяти граждан, достигших шестнадцатилетнего возраста и</w:t>
      </w:r>
      <w:r>
        <w:t xml:space="preserve"> проживающих на территории муниципального образования</w:t>
      </w:r>
      <w:r w:rsidRPr="00D84A98">
        <w:t xml:space="preserve">; </w:t>
      </w:r>
    </w:p>
    <w:p w14:paraId="5EB9F81B" w14:textId="77777777" w:rsidR="007B615B" w:rsidRDefault="007B615B" w:rsidP="007B615B">
      <w:pPr>
        <w:autoSpaceDE w:val="0"/>
        <w:autoSpaceDN w:val="0"/>
        <w:adjustRightInd w:val="0"/>
        <w:ind w:firstLine="709"/>
        <w:jc w:val="both"/>
      </w:pPr>
      <w:r w:rsidRPr="00D84A98">
        <w:t>2) органы территориально</w:t>
      </w:r>
      <w:r>
        <w:t>го общественного самоуправления;</w:t>
      </w:r>
    </w:p>
    <w:p w14:paraId="1F6FFAF4" w14:textId="77777777" w:rsidR="007B615B" w:rsidRPr="00013334" w:rsidRDefault="007B615B" w:rsidP="007B615B">
      <w:pPr>
        <w:autoSpaceDE w:val="0"/>
        <w:autoSpaceDN w:val="0"/>
        <w:adjustRightInd w:val="0"/>
        <w:ind w:firstLine="709"/>
        <w:jc w:val="both"/>
      </w:pPr>
      <w:r w:rsidRPr="00013334">
        <w:t>3) староста сельского населенного пункта;</w:t>
      </w:r>
    </w:p>
    <w:p w14:paraId="25FB1FA2" w14:textId="77777777" w:rsidR="007B615B" w:rsidRPr="00013334" w:rsidRDefault="007B615B" w:rsidP="007B615B">
      <w:pPr>
        <w:autoSpaceDE w:val="0"/>
        <w:autoSpaceDN w:val="0"/>
        <w:adjustRightInd w:val="0"/>
        <w:ind w:firstLine="709"/>
        <w:jc w:val="both"/>
      </w:pPr>
      <w:r w:rsidRPr="00013334">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14:paraId="2DF95E26" w14:textId="77777777" w:rsidR="007B615B" w:rsidRPr="00013334" w:rsidRDefault="007B615B" w:rsidP="007B615B">
      <w:pPr>
        <w:autoSpaceDE w:val="0"/>
        <w:autoSpaceDN w:val="0"/>
        <w:adjustRightInd w:val="0"/>
        <w:ind w:firstLine="709"/>
        <w:jc w:val="both"/>
      </w:pPr>
      <w:r w:rsidRPr="00013334">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013334">
        <w:rPr>
          <w:rStyle w:val="a6"/>
        </w:rPr>
        <w:footnoteReference w:id="1"/>
      </w:r>
      <w:r w:rsidRPr="00013334">
        <w:t xml:space="preserve">. </w:t>
      </w:r>
    </w:p>
    <w:p w14:paraId="529D988B" w14:textId="77777777" w:rsidR="007B615B" w:rsidRPr="00013334" w:rsidRDefault="007B615B" w:rsidP="007B615B">
      <w:pPr>
        <w:autoSpaceDE w:val="0"/>
        <w:autoSpaceDN w:val="0"/>
        <w:adjustRightInd w:val="0"/>
        <w:ind w:firstLine="709"/>
        <w:jc w:val="both"/>
      </w:pPr>
      <w:r w:rsidRPr="00013334">
        <w:t>4. Инициативные проекты могут реализовываться в границах муниципального образования в пределах следующих территорий проживания граждан:</w:t>
      </w:r>
    </w:p>
    <w:p w14:paraId="633994D8" w14:textId="77777777" w:rsidR="003471D8" w:rsidRDefault="003471D8" w:rsidP="003471D8">
      <w:pPr>
        <w:autoSpaceDE w:val="0"/>
        <w:autoSpaceDN w:val="0"/>
        <w:adjustRightInd w:val="0"/>
        <w:ind w:firstLine="709"/>
        <w:jc w:val="both"/>
      </w:pPr>
      <w:r>
        <w:t>1) в границах территорий территориального общественного самоуправления;</w:t>
      </w:r>
    </w:p>
    <w:p w14:paraId="33101EB3" w14:textId="77777777" w:rsidR="003471D8" w:rsidRDefault="003471D8" w:rsidP="003471D8">
      <w:pPr>
        <w:autoSpaceDE w:val="0"/>
        <w:autoSpaceDN w:val="0"/>
        <w:adjustRightInd w:val="0"/>
        <w:ind w:firstLine="709"/>
        <w:jc w:val="both"/>
      </w:pPr>
      <w:r>
        <w:t>2) многоквартирного жилого дома;</w:t>
      </w:r>
    </w:p>
    <w:p w14:paraId="0C769904" w14:textId="77777777" w:rsidR="003471D8" w:rsidRDefault="003471D8" w:rsidP="003471D8">
      <w:pPr>
        <w:autoSpaceDE w:val="0"/>
        <w:autoSpaceDN w:val="0"/>
        <w:adjustRightInd w:val="0"/>
        <w:ind w:firstLine="709"/>
        <w:jc w:val="both"/>
      </w:pPr>
      <w:r>
        <w:t>3) группы жилых домов;</w:t>
      </w:r>
    </w:p>
    <w:p w14:paraId="3CD8D5B7" w14:textId="77777777" w:rsidR="003471D8" w:rsidRDefault="003471D8" w:rsidP="003471D8">
      <w:pPr>
        <w:autoSpaceDE w:val="0"/>
        <w:autoSpaceDN w:val="0"/>
        <w:adjustRightInd w:val="0"/>
        <w:ind w:firstLine="709"/>
        <w:jc w:val="both"/>
      </w:pPr>
      <w:r>
        <w:t>4) квартала;</w:t>
      </w:r>
    </w:p>
    <w:p w14:paraId="658BAE36" w14:textId="77777777" w:rsidR="003471D8" w:rsidRDefault="003471D8" w:rsidP="003471D8">
      <w:pPr>
        <w:autoSpaceDE w:val="0"/>
        <w:autoSpaceDN w:val="0"/>
        <w:adjustRightInd w:val="0"/>
        <w:ind w:firstLine="709"/>
        <w:jc w:val="both"/>
      </w:pPr>
      <w:r>
        <w:t>5) жилого микрорайона;</w:t>
      </w:r>
    </w:p>
    <w:p w14:paraId="3AA73A90" w14:textId="77777777" w:rsidR="003471D8" w:rsidRDefault="003471D8" w:rsidP="003471D8">
      <w:pPr>
        <w:autoSpaceDE w:val="0"/>
        <w:autoSpaceDN w:val="0"/>
        <w:adjustRightInd w:val="0"/>
        <w:ind w:firstLine="709"/>
        <w:jc w:val="both"/>
      </w:pPr>
      <w:r>
        <w:t>6) сельского поселения;</w:t>
      </w:r>
    </w:p>
    <w:p w14:paraId="3C7E8433" w14:textId="77777777" w:rsidR="003471D8" w:rsidRDefault="003471D8" w:rsidP="003471D8">
      <w:pPr>
        <w:autoSpaceDE w:val="0"/>
        <w:autoSpaceDN w:val="0"/>
        <w:adjustRightInd w:val="0"/>
        <w:ind w:firstLine="709"/>
        <w:jc w:val="both"/>
      </w:pPr>
      <w:r>
        <w:t>7) на территории муниципальных учреждений;</w:t>
      </w:r>
    </w:p>
    <w:p w14:paraId="5B84183D" w14:textId="77777777" w:rsidR="003471D8" w:rsidRDefault="003471D8" w:rsidP="003471D8">
      <w:pPr>
        <w:autoSpaceDE w:val="0"/>
        <w:autoSpaceDN w:val="0"/>
        <w:adjustRightInd w:val="0"/>
        <w:ind w:firstLine="709"/>
        <w:jc w:val="both"/>
      </w:pPr>
      <w:r>
        <w:t>8) иных территорий проживания граждан.</w:t>
      </w:r>
    </w:p>
    <w:p w14:paraId="7E9A2AC1" w14:textId="77777777" w:rsidR="003471D8" w:rsidRDefault="003471D8" w:rsidP="003471D8">
      <w:pPr>
        <w:autoSpaceDE w:val="0"/>
        <w:autoSpaceDN w:val="0"/>
        <w:adjustRightInd w:val="0"/>
        <w:ind w:firstLine="709"/>
        <w:jc w:val="both"/>
      </w:pPr>
    </w:p>
    <w:p w14:paraId="43159568" w14:textId="16E6C489" w:rsidR="007B615B" w:rsidRPr="00D84A98" w:rsidRDefault="007B615B" w:rsidP="003471D8">
      <w:pPr>
        <w:autoSpaceDE w:val="0"/>
        <w:autoSpaceDN w:val="0"/>
        <w:adjustRightInd w:val="0"/>
        <w:ind w:firstLine="709"/>
        <w:jc w:val="both"/>
      </w:pPr>
      <w:r w:rsidRPr="00D84A98">
        <w:t xml:space="preserve">5. Для установления предполагаемой части территории, до выдвижения инициативного проекта, </w:t>
      </w:r>
      <w:r>
        <w:t xml:space="preserve">инициатор проекта обращается </w:t>
      </w:r>
      <w:r w:rsidR="004B42BE">
        <w:t>в администрацию</w:t>
      </w:r>
      <w:r>
        <w:t xml:space="preserve"> района</w:t>
      </w:r>
      <w:r w:rsidRPr="00D84A98">
        <w:t xml:space="preserve"> с заявлением об определении части территории, на которой планирует реализовывать инициативный проект с описанием ее границ.</w:t>
      </w:r>
    </w:p>
    <w:p w14:paraId="2E118AA1" w14:textId="77777777" w:rsidR="007B615B" w:rsidRPr="00D84A98" w:rsidRDefault="007B615B" w:rsidP="007B615B">
      <w:pPr>
        <w:autoSpaceDE w:val="0"/>
        <w:autoSpaceDN w:val="0"/>
        <w:adjustRightInd w:val="0"/>
        <w:ind w:firstLine="709"/>
        <w:jc w:val="both"/>
      </w:pPr>
      <w:r w:rsidRPr="00D84A98">
        <w:t>6. Заявление об определении части территории, на которой планируется реализовывать инициативный проект подписывается инициатором проекта.</w:t>
      </w:r>
    </w:p>
    <w:p w14:paraId="71FFFFC7" w14:textId="77777777" w:rsidR="007B615B" w:rsidRPr="00D84A98" w:rsidRDefault="007B615B" w:rsidP="007B615B">
      <w:pPr>
        <w:autoSpaceDE w:val="0"/>
        <w:autoSpaceDN w:val="0"/>
        <w:adjustRightInd w:val="0"/>
        <w:ind w:firstLine="709"/>
        <w:jc w:val="both"/>
      </w:pPr>
      <w:r w:rsidRPr="00D84A98">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14:paraId="05046577" w14:textId="77777777" w:rsidR="007B615B" w:rsidRPr="00D84A98" w:rsidRDefault="007B615B" w:rsidP="007B615B">
      <w:pPr>
        <w:autoSpaceDE w:val="0"/>
        <w:autoSpaceDN w:val="0"/>
        <w:adjustRightInd w:val="0"/>
        <w:ind w:firstLine="709"/>
        <w:jc w:val="both"/>
      </w:pPr>
      <w:r w:rsidRPr="00D84A98">
        <w:t>7. К заявлению инициатор проекта прилагает следующие документы:</w:t>
      </w:r>
    </w:p>
    <w:p w14:paraId="14B53690" w14:textId="77777777" w:rsidR="007B615B" w:rsidRPr="00D84A98" w:rsidRDefault="007B615B" w:rsidP="007B615B">
      <w:pPr>
        <w:autoSpaceDE w:val="0"/>
        <w:autoSpaceDN w:val="0"/>
        <w:adjustRightInd w:val="0"/>
        <w:ind w:firstLine="709"/>
        <w:jc w:val="both"/>
      </w:pPr>
      <w:r w:rsidRPr="00D84A98">
        <w:t>1) краткое описание инициативного проекта;</w:t>
      </w:r>
    </w:p>
    <w:p w14:paraId="06FAEBDC" w14:textId="77777777" w:rsidR="007B615B" w:rsidRPr="00D84A98" w:rsidRDefault="007B615B" w:rsidP="007B615B">
      <w:pPr>
        <w:autoSpaceDE w:val="0"/>
        <w:autoSpaceDN w:val="0"/>
        <w:adjustRightInd w:val="0"/>
        <w:ind w:firstLine="709"/>
        <w:jc w:val="both"/>
      </w:pPr>
      <w:r w:rsidRPr="00D84A98">
        <w:t>2) сведения о предполагаемой части территории.</w:t>
      </w:r>
    </w:p>
    <w:p w14:paraId="63371D94" w14:textId="77777777" w:rsidR="007B615B" w:rsidRPr="00D84A98" w:rsidRDefault="007B615B" w:rsidP="007B615B">
      <w:pPr>
        <w:autoSpaceDE w:val="0"/>
        <w:autoSpaceDN w:val="0"/>
        <w:adjustRightInd w:val="0"/>
        <w:ind w:firstLine="709"/>
        <w:jc w:val="both"/>
      </w:pPr>
      <w:r w:rsidRPr="00D84A98">
        <w:t xml:space="preserve">8. </w:t>
      </w:r>
      <w:r>
        <w:t xml:space="preserve">Администрация района в течение пяти рабочих </w:t>
      </w:r>
      <w:r w:rsidRPr="00D84A98">
        <w:t>дней со дня поступления заявления принимает решение:</w:t>
      </w:r>
    </w:p>
    <w:p w14:paraId="54769B9E" w14:textId="77777777" w:rsidR="007B615B" w:rsidRPr="00D84A98" w:rsidRDefault="007B615B" w:rsidP="007B615B">
      <w:pPr>
        <w:autoSpaceDE w:val="0"/>
        <w:autoSpaceDN w:val="0"/>
        <w:adjustRightInd w:val="0"/>
        <w:ind w:firstLine="709"/>
        <w:jc w:val="both"/>
      </w:pPr>
      <w:r w:rsidRPr="00D84A98">
        <w:t>1) об определении границ предполагаемой части территории;</w:t>
      </w:r>
    </w:p>
    <w:p w14:paraId="653CE8F8" w14:textId="77777777" w:rsidR="007B615B" w:rsidRPr="00D84A98" w:rsidRDefault="007B615B" w:rsidP="007B615B">
      <w:pPr>
        <w:autoSpaceDE w:val="0"/>
        <w:autoSpaceDN w:val="0"/>
        <w:adjustRightInd w:val="0"/>
        <w:ind w:firstLine="709"/>
        <w:jc w:val="both"/>
      </w:pPr>
      <w:r w:rsidRPr="00D84A98">
        <w:t>2) об отказе в определении границ предполагаемой части территории.</w:t>
      </w:r>
    </w:p>
    <w:p w14:paraId="6CC25380" w14:textId="77777777" w:rsidR="007B615B" w:rsidRPr="00D84A98" w:rsidRDefault="007B615B" w:rsidP="007B615B">
      <w:pPr>
        <w:autoSpaceDE w:val="0"/>
        <w:autoSpaceDN w:val="0"/>
        <w:adjustRightInd w:val="0"/>
        <w:ind w:firstLine="709"/>
        <w:jc w:val="both"/>
      </w:pPr>
      <w:r w:rsidRPr="00D84A98">
        <w:t>9. Решение об отказе в определении границ предполагаемой части территории, принимается в следующих случаях:</w:t>
      </w:r>
    </w:p>
    <w:p w14:paraId="760A346E" w14:textId="77777777" w:rsidR="007B615B" w:rsidRPr="00D84A98" w:rsidRDefault="007B615B" w:rsidP="007B615B">
      <w:pPr>
        <w:autoSpaceDE w:val="0"/>
        <w:autoSpaceDN w:val="0"/>
        <w:adjustRightInd w:val="0"/>
        <w:ind w:firstLine="709"/>
        <w:jc w:val="both"/>
      </w:pPr>
      <w:r w:rsidRPr="00D84A98">
        <w:lastRenderedPageBreak/>
        <w:t>1) предполагаемая часть территории вых</w:t>
      </w:r>
      <w:r>
        <w:t>одит за пределы территории муниципального образования</w:t>
      </w:r>
      <w:r w:rsidRPr="00D84A98">
        <w:t>;</w:t>
      </w:r>
    </w:p>
    <w:p w14:paraId="008A6590" w14:textId="77777777" w:rsidR="007B615B" w:rsidRPr="00D84A98" w:rsidRDefault="007B615B" w:rsidP="007B615B">
      <w:pPr>
        <w:autoSpaceDE w:val="0"/>
        <w:autoSpaceDN w:val="0"/>
        <w:adjustRightInd w:val="0"/>
        <w:ind w:firstLine="709"/>
        <w:jc w:val="both"/>
      </w:pPr>
      <w:r w:rsidRPr="00D84A98">
        <w:t>2) запрашиваемая предполагаемая часть территории находится в собственности или закреплена на ином вещном праве</w:t>
      </w:r>
      <w:r>
        <w:t xml:space="preserve"> за третьими лицами</w:t>
      </w:r>
      <w:r w:rsidRPr="00D84A98">
        <w:t>;</w:t>
      </w:r>
    </w:p>
    <w:p w14:paraId="5866F3B1" w14:textId="77777777" w:rsidR="007B615B" w:rsidRPr="00D84A98" w:rsidRDefault="007B615B" w:rsidP="007B615B">
      <w:pPr>
        <w:autoSpaceDE w:val="0"/>
        <w:autoSpaceDN w:val="0"/>
        <w:adjustRightInd w:val="0"/>
        <w:ind w:firstLine="709"/>
        <w:jc w:val="both"/>
      </w:pPr>
      <w:r w:rsidRPr="00D84A98">
        <w:t>3) в границах предполагаемой части территории реализуется иной аналогичный инициативный проект;</w:t>
      </w:r>
    </w:p>
    <w:p w14:paraId="009FB7DB" w14:textId="77777777" w:rsidR="007B615B" w:rsidRPr="00D84A98" w:rsidRDefault="007B615B" w:rsidP="007B615B">
      <w:pPr>
        <w:autoSpaceDE w:val="0"/>
        <w:autoSpaceDN w:val="0"/>
        <w:adjustRightInd w:val="0"/>
        <w:ind w:firstLine="709"/>
        <w:jc w:val="both"/>
      </w:pPr>
      <w:r w:rsidRPr="00D84A98">
        <w:t>4) виды разрешенного использования земельного участка на предполагаемой части территории не соответствует целям инициативного проекта;</w:t>
      </w:r>
    </w:p>
    <w:p w14:paraId="0A5CF061" w14:textId="77777777" w:rsidR="007B615B" w:rsidRPr="00D84A98" w:rsidRDefault="007B615B" w:rsidP="007B615B">
      <w:pPr>
        <w:autoSpaceDE w:val="0"/>
        <w:autoSpaceDN w:val="0"/>
        <w:adjustRightInd w:val="0"/>
        <w:ind w:firstLine="709"/>
        <w:jc w:val="both"/>
      </w:pPr>
      <w:r w:rsidRPr="00D84A98">
        <w:t xml:space="preserve">5) реализация инициативного проекта на предполагаемой части территории противоречит нормам законодательства. </w:t>
      </w:r>
    </w:p>
    <w:p w14:paraId="2A7E65F9" w14:textId="77777777" w:rsidR="007B615B" w:rsidRPr="00D84A98" w:rsidRDefault="007B615B" w:rsidP="007B615B">
      <w:pPr>
        <w:autoSpaceDE w:val="0"/>
        <w:autoSpaceDN w:val="0"/>
        <w:adjustRightInd w:val="0"/>
        <w:ind w:firstLine="709"/>
        <w:jc w:val="both"/>
      </w:pPr>
      <w:r w:rsidRPr="00D84A98">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14:paraId="4E1AD14B" w14:textId="77777777" w:rsidR="007B615B" w:rsidRPr="00D84A98" w:rsidRDefault="007B615B" w:rsidP="007B615B">
      <w:pPr>
        <w:autoSpaceDE w:val="0"/>
        <w:autoSpaceDN w:val="0"/>
        <w:adjustRightInd w:val="0"/>
        <w:ind w:firstLine="709"/>
        <w:jc w:val="both"/>
      </w:pPr>
      <w:r w:rsidRPr="00D84A98">
        <w:t xml:space="preserve">В случае определения границ предполагаемой части территории инициатору проекта направляется письмо с приложением </w:t>
      </w:r>
      <w:r>
        <w:t>соответствующего муниципального правового акта администрации района</w:t>
      </w:r>
      <w:r w:rsidRPr="00D84A98">
        <w:t>.</w:t>
      </w:r>
    </w:p>
    <w:p w14:paraId="75DC058B" w14:textId="77777777" w:rsidR="007B615B" w:rsidRPr="00FB19CD" w:rsidRDefault="007B615B" w:rsidP="007B615B">
      <w:pPr>
        <w:autoSpaceDE w:val="0"/>
        <w:autoSpaceDN w:val="0"/>
        <w:adjustRightInd w:val="0"/>
        <w:ind w:firstLine="709"/>
        <w:jc w:val="both"/>
      </w:pPr>
      <w:r w:rsidRPr="00D84A98">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14:paraId="14CD9F2F" w14:textId="77777777" w:rsidR="007B615B" w:rsidRPr="00D84A98" w:rsidRDefault="007B615B" w:rsidP="007B615B">
      <w:pPr>
        <w:autoSpaceDE w:val="0"/>
        <w:autoSpaceDN w:val="0"/>
        <w:adjustRightInd w:val="0"/>
        <w:ind w:firstLine="709"/>
        <w:jc w:val="both"/>
      </w:pPr>
      <w:r>
        <w:t xml:space="preserve">13. Решение администрации района </w:t>
      </w:r>
      <w:r w:rsidRPr="00D84A98">
        <w:t>об отказе в определении предполагаемой части территории, может быть обжаловано в установленном законодательством порядке.</w:t>
      </w:r>
    </w:p>
    <w:p w14:paraId="2F6080F4" w14:textId="77777777" w:rsidR="007B615B" w:rsidRDefault="007B615B" w:rsidP="007B615B">
      <w:pPr>
        <w:autoSpaceDE w:val="0"/>
        <w:autoSpaceDN w:val="0"/>
        <w:adjustRightInd w:val="0"/>
        <w:ind w:left="5670"/>
        <w:jc w:val="right"/>
        <w:rPr>
          <w:bCs/>
        </w:rPr>
      </w:pPr>
    </w:p>
    <w:p w14:paraId="243FD0EE" w14:textId="77777777" w:rsidR="007B615B" w:rsidRDefault="007B615B" w:rsidP="007B615B">
      <w:pPr>
        <w:autoSpaceDE w:val="0"/>
        <w:autoSpaceDN w:val="0"/>
        <w:adjustRightInd w:val="0"/>
        <w:jc w:val="right"/>
        <w:rPr>
          <w:bCs/>
        </w:rPr>
      </w:pPr>
    </w:p>
    <w:p w14:paraId="3F3F0E75" w14:textId="77777777" w:rsidR="007B615B" w:rsidRDefault="007B615B" w:rsidP="007B615B">
      <w:pPr>
        <w:autoSpaceDE w:val="0"/>
        <w:autoSpaceDN w:val="0"/>
        <w:adjustRightInd w:val="0"/>
        <w:jc w:val="right"/>
        <w:rPr>
          <w:bCs/>
        </w:rPr>
      </w:pPr>
    </w:p>
    <w:p w14:paraId="711A69BB" w14:textId="77777777" w:rsidR="007B615B" w:rsidRDefault="007B615B" w:rsidP="007B615B">
      <w:pPr>
        <w:autoSpaceDE w:val="0"/>
        <w:autoSpaceDN w:val="0"/>
        <w:adjustRightInd w:val="0"/>
        <w:jc w:val="right"/>
        <w:rPr>
          <w:bCs/>
        </w:rPr>
      </w:pPr>
    </w:p>
    <w:p w14:paraId="1D5712DD" w14:textId="77777777" w:rsidR="007B615B" w:rsidRDefault="007B615B" w:rsidP="007B615B">
      <w:pPr>
        <w:autoSpaceDE w:val="0"/>
        <w:autoSpaceDN w:val="0"/>
        <w:adjustRightInd w:val="0"/>
        <w:jc w:val="right"/>
        <w:rPr>
          <w:bCs/>
        </w:rPr>
      </w:pPr>
    </w:p>
    <w:p w14:paraId="307B595D" w14:textId="77777777" w:rsidR="007B615B" w:rsidRDefault="007B615B" w:rsidP="007B615B">
      <w:pPr>
        <w:autoSpaceDE w:val="0"/>
        <w:autoSpaceDN w:val="0"/>
        <w:adjustRightInd w:val="0"/>
        <w:jc w:val="right"/>
        <w:rPr>
          <w:bCs/>
        </w:rPr>
      </w:pPr>
    </w:p>
    <w:p w14:paraId="07201DA7" w14:textId="77777777" w:rsidR="007B615B" w:rsidRDefault="007B615B" w:rsidP="007B615B">
      <w:pPr>
        <w:autoSpaceDE w:val="0"/>
        <w:autoSpaceDN w:val="0"/>
        <w:adjustRightInd w:val="0"/>
        <w:jc w:val="right"/>
        <w:rPr>
          <w:bCs/>
        </w:rPr>
      </w:pPr>
    </w:p>
    <w:p w14:paraId="761E537A" w14:textId="77777777" w:rsidR="007B615B" w:rsidRDefault="007B615B" w:rsidP="007B615B">
      <w:pPr>
        <w:autoSpaceDE w:val="0"/>
        <w:autoSpaceDN w:val="0"/>
        <w:adjustRightInd w:val="0"/>
        <w:jc w:val="right"/>
        <w:rPr>
          <w:bCs/>
        </w:rPr>
      </w:pPr>
    </w:p>
    <w:p w14:paraId="047557ED" w14:textId="77777777" w:rsidR="007B615B" w:rsidRDefault="007B615B" w:rsidP="007B615B">
      <w:pPr>
        <w:autoSpaceDE w:val="0"/>
        <w:autoSpaceDN w:val="0"/>
        <w:adjustRightInd w:val="0"/>
        <w:jc w:val="right"/>
        <w:rPr>
          <w:bCs/>
        </w:rPr>
      </w:pPr>
    </w:p>
    <w:p w14:paraId="24BAC217" w14:textId="77777777" w:rsidR="007B615B" w:rsidRDefault="007B615B" w:rsidP="007B615B">
      <w:pPr>
        <w:autoSpaceDE w:val="0"/>
        <w:autoSpaceDN w:val="0"/>
        <w:adjustRightInd w:val="0"/>
        <w:jc w:val="right"/>
        <w:rPr>
          <w:bCs/>
        </w:rPr>
      </w:pPr>
    </w:p>
    <w:p w14:paraId="2BB4BF87" w14:textId="77777777" w:rsidR="007B615B" w:rsidRDefault="007B615B" w:rsidP="007B615B">
      <w:pPr>
        <w:autoSpaceDE w:val="0"/>
        <w:autoSpaceDN w:val="0"/>
        <w:adjustRightInd w:val="0"/>
        <w:jc w:val="right"/>
        <w:rPr>
          <w:bCs/>
        </w:rPr>
      </w:pPr>
    </w:p>
    <w:p w14:paraId="50246958" w14:textId="77777777" w:rsidR="007B615B" w:rsidRDefault="007B615B" w:rsidP="007B615B">
      <w:pPr>
        <w:autoSpaceDE w:val="0"/>
        <w:autoSpaceDN w:val="0"/>
        <w:adjustRightInd w:val="0"/>
        <w:jc w:val="right"/>
        <w:rPr>
          <w:bCs/>
        </w:rPr>
      </w:pPr>
    </w:p>
    <w:p w14:paraId="1FEA43DD" w14:textId="77777777" w:rsidR="007B615B" w:rsidRDefault="007B615B" w:rsidP="007B615B">
      <w:pPr>
        <w:autoSpaceDE w:val="0"/>
        <w:autoSpaceDN w:val="0"/>
        <w:adjustRightInd w:val="0"/>
        <w:jc w:val="right"/>
        <w:rPr>
          <w:bCs/>
        </w:rPr>
      </w:pPr>
    </w:p>
    <w:p w14:paraId="793A4887" w14:textId="77777777" w:rsidR="007B615B" w:rsidRDefault="007B615B" w:rsidP="007B615B">
      <w:pPr>
        <w:autoSpaceDE w:val="0"/>
        <w:autoSpaceDN w:val="0"/>
        <w:adjustRightInd w:val="0"/>
        <w:jc w:val="right"/>
        <w:rPr>
          <w:bCs/>
        </w:rPr>
      </w:pPr>
    </w:p>
    <w:p w14:paraId="4BFD5BAD" w14:textId="77777777" w:rsidR="007B615B" w:rsidRDefault="007B615B" w:rsidP="007B615B">
      <w:pPr>
        <w:autoSpaceDE w:val="0"/>
        <w:autoSpaceDN w:val="0"/>
        <w:adjustRightInd w:val="0"/>
        <w:jc w:val="right"/>
        <w:rPr>
          <w:bCs/>
        </w:rPr>
      </w:pPr>
    </w:p>
    <w:p w14:paraId="51B2E6C5" w14:textId="77777777" w:rsidR="007B615B" w:rsidRDefault="007B615B" w:rsidP="007B615B">
      <w:pPr>
        <w:autoSpaceDE w:val="0"/>
        <w:autoSpaceDN w:val="0"/>
        <w:adjustRightInd w:val="0"/>
        <w:jc w:val="right"/>
        <w:rPr>
          <w:bCs/>
        </w:rPr>
      </w:pPr>
    </w:p>
    <w:p w14:paraId="574BF51F" w14:textId="77777777" w:rsidR="007B615B" w:rsidRDefault="007B615B" w:rsidP="007B615B">
      <w:pPr>
        <w:autoSpaceDE w:val="0"/>
        <w:autoSpaceDN w:val="0"/>
        <w:adjustRightInd w:val="0"/>
        <w:jc w:val="right"/>
        <w:rPr>
          <w:bCs/>
        </w:rPr>
      </w:pPr>
    </w:p>
    <w:p w14:paraId="18079323" w14:textId="77777777" w:rsidR="007B615B" w:rsidRDefault="007B615B" w:rsidP="007B615B">
      <w:pPr>
        <w:autoSpaceDE w:val="0"/>
        <w:autoSpaceDN w:val="0"/>
        <w:adjustRightInd w:val="0"/>
        <w:jc w:val="right"/>
        <w:rPr>
          <w:bCs/>
        </w:rPr>
      </w:pPr>
    </w:p>
    <w:p w14:paraId="75A45644" w14:textId="77777777" w:rsidR="007B615B" w:rsidRDefault="007B615B" w:rsidP="007B615B">
      <w:pPr>
        <w:autoSpaceDE w:val="0"/>
        <w:autoSpaceDN w:val="0"/>
        <w:adjustRightInd w:val="0"/>
        <w:jc w:val="right"/>
        <w:rPr>
          <w:bCs/>
        </w:rPr>
      </w:pPr>
    </w:p>
    <w:p w14:paraId="3C8E6384" w14:textId="77777777" w:rsidR="007B615B" w:rsidRDefault="007B615B" w:rsidP="007B615B">
      <w:pPr>
        <w:autoSpaceDE w:val="0"/>
        <w:autoSpaceDN w:val="0"/>
        <w:adjustRightInd w:val="0"/>
        <w:jc w:val="right"/>
        <w:rPr>
          <w:bCs/>
        </w:rPr>
      </w:pPr>
    </w:p>
    <w:p w14:paraId="3D8C9FB0" w14:textId="77777777" w:rsidR="007B615B" w:rsidRDefault="007B615B" w:rsidP="007B615B">
      <w:pPr>
        <w:autoSpaceDE w:val="0"/>
        <w:autoSpaceDN w:val="0"/>
        <w:adjustRightInd w:val="0"/>
        <w:jc w:val="right"/>
        <w:rPr>
          <w:bCs/>
        </w:rPr>
      </w:pPr>
    </w:p>
    <w:p w14:paraId="56D6E985" w14:textId="77777777" w:rsidR="007B615B" w:rsidRDefault="007B615B" w:rsidP="007B615B">
      <w:pPr>
        <w:autoSpaceDE w:val="0"/>
        <w:autoSpaceDN w:val="0"/>
        <w:adjustRightInd w:val="0"/>
        <w:jc w:val="right"/>
        <w:rPr>
          <w:bCs/>
        </w:rPr>
      </w:pPr>
    </w:p>
    <w:p w14:paraId="0DC97134" w14:textId="77777777" w:rsidR="007B615B" w:rsidRDefault="007B615B" w:rsidP="007B615B">
      <w:pPr>
        <w:autoSpaceDE w:val="0"/>
        <w:autoSpaceDN w:val="0"/>
        <w:adjustRightInd w:val="0"/>
        <w:jc w:val="right"/>
        <w:rPr>
          <w:bCs/>
        </w:rPr>
      </w:pPr>
    </w:p>
    <w:p w14:paraId="0408A239" w14:textId="77777777" w:rsidR="007B615B" w:rsidRDefault="007B615B" w:rsidP="007B615B">
      <w:pPr>
        <w:autoSpaceDE w:val="0"/>
        <w:autoSpaceDN w:val="0"/>
        <w:adjustRightInd w:val="0"/>
        <w:jc w:val="right"/>
        <w:rPr>
          <w:bCs/>
        </w:rPr>
      </w:pPr>
    </w:p>
    <w:p w14:paraId="5A441F60" w14:textId="77777777" w:rsidR="007B615B" w:rsidRDefault="007B615B" w:rsidP="007B615B">
      <w:pPr>
        <w:autoSpaceDE w:val="0"/>
        <w:autoSpaceDN w:val="0"/>
        <w:adjustRightInd w:val="0"/>
        <w:jc w:val="right"/>
        <w:rPr>
          <w:bCs/>
        </w:rPr>
      </w:pPr>
    </w:p>
    <w:p w14:paraId="02748856" w14:textId="77777777" w:rsidR="007B615B" w:rsidRDefault="007B615B" w:rsidP="007B615B">
      <w:pPr>
        <w:autoSpaceDE w:val="0"/>
        <w:autoSpaceDN w:val="0"/>
        <w:adjustRightInd w:val="0"/>
        <w:jc w:val="right"/>
        <w:rPr>
          <w:bCs/>
        </w:rPr>
      </w:pPr>
    </w:p>
    <w:p w14:paraId="4B9EF248" w14:textId="77777777" w:rsidR="007B615B" w:rsidRDefault="007B615B" w:rsidP="007B615B">
      <w:pPr>
        <w:autoSpaceDE w:val="0"/>
        <w:autoSpaceDN w:val="0"/>
        <w:adjustRightInd w:val="0"/>
        <w:jc w:val="right"/>
        <w:rPr>
          <w:bCs/>
        </w:rPr>
      </w:pPr>
    </w:p>
    <w:p w14:paraId="2BC17FFD" w14:textId="77777777" w:rsidR="007B615B" w:rsidRDefault="007B615B" w:rsidP="007B615B">
      <w:pPr>
        <w:autoSpaceDE w:val="0"/>
        <w:autoSpaceDN w:val="0"/>
        <w:adjustRightInd w:val="0"/>
        <w:jc w:val="right"/>
        <w:rPr>
          <w:bCs/>
        </w:rPr>
      </w:pPr>
    </w:p>
    <w:p w14:paraId="3957D07F" w14:textId="77777777" w:rsidR="007B615B" w:rsidRDefault="007B615B" w:rsidP="007B615B">
      <w:pPr>
        <w:autoSpaceDE w:val="0"/>
        <w:autoSpaceDN w:val="0"/>
        <w:adjustRightInd w:val="0"/>
        <w:jc w:val="right"/>
        <w:rPr>
          <w:bCs/>
        </w:rPr>
      </w:pPr>
    </w:p>
    <w:p w14:paraId="78E66BD4" w14:textId="77777777" w:rsidR="007B615B" w:rsidRDefault="007B615B" w:rsidP="007B615B">
      <w:pPr>
        <w:autoSpaceDE w:val="0"/>
        <w:autoSpaceDN w:val="0"/>
        <w:adjustRightInd w:val="0"/>
        <w:jc w:val="right"/>
        <w:rPr>
          <w:bCs/>
        </w:rPr>
      </w:pPr>
    </w:p>
    <w:p w14:paraId="7E7A8B44" w14:textId="77777777" w:rsidR="004B42BE" w:rsidRDefault="004B42BE" w:rsidP="007B615B">
      <w:pPr>
        <w:autoSpaceDE w:val="0"/>
        <w:autoSpaceDN w:val="0"/>
        <w:adjustRightInd w:val="0"/>
        <w:ind w:left="5670"/>
        <w:jc w:val="right"/>
        <w:rPr>
          <w:bCs/>
        </w:rPr>
      </w:pPr>
    </w:p>
    <w:p w14:paraId="5EC61222" w14:textId="77777777" w:rsidR="004B42BE" w:rsidRDefault="004B42BE" w:rsidP="007B615B">
      <w:pPr>
        <w:autoSpaceDE w:val="0"/>
        <w:autoSpaceDN w:val="0"/>
        <w:adjustRightInd w:val="0"/>
        <w:ind w:left="5670"/>
        <w:jc w:val="right"/>
        <w:rPr>
          <w:bCs/>
        </w:rPr>
      </w:pPr>
    </w:p>
    <w:p w14:paraId="30DCACBC" w14:textId="77777777" w:rsidR="004B42BE" w:rsidRDefault="004B42BE" w:rsidP="007B615B">
      <w:pPr>
        <w:autoSpaceDE w:val="0"/>
        <w:autoSpaceDN w:val="0"/>
        <w:adjustRightInd w:val="0"/>
        <w:ind w:left="5670"/>
        <w:jc w:val="right"/>
        <w:rPr>
          <w:bCs/>
        </w:rPr>
      </w:pPr>
    </w:p>
    <w:p w14:paraId="2CFC804D" w14:textId="77777777" w:rsidR="004B42BE" w:rsidRDefault="004B42BE" w:rsidP="007B615B">
      <w:pPr>
        <w:autoSpaceDE w:val="0"/>
        <w:autoSpaceDN w:val="0"/>
        <w:adjustRightInd w:val="0"/>
        <w:ind w:left="5670"/>
        <w:jc w:val="right"/>
        <w:rPr>
          <w:bCs/>
        </w:rPr>
      </w:pPr>
    </w:p>
    <w:p w14:paraId="4C3B8E19" w14:textId="77777777" w:rsidR="004B42BE" w:rsidRDefault="004B42BE" w:rsidP="007B615B">
      <w:pPr>
        <w:autoSpaceDE w:val="0"/>
        <w:autoSpaceDN w:val="0"/>
        <w:adjustRightInd w:val="0"/>
        <w:ind w:left="5670"/>
        <w:jc w:val="right"/>
        <w:rPr>
          <w:bCs/>
        </w:rPr>
      </w:pPr>
    </w:p>
    <w:p w14:paraId="2E1D45DA" w14:textId="77777777" w:rsidR="004B42BE" w:rsidRDefault="004B42BE" w:rsidP="007B615B">
      <w:pPr>
        <w:autoSpaceDE w:val="0"/>
        <w:autoSpaceDN w:val="0"/>
        <w:adjustRightInd w:val="0"/>
        <w:ind w:left="5670"/>
        <w:jc w:val="right"/>
        <w:rPr>
          <w:bCs/>
        </w:rPr>
      </w:pPr>
    </w:p>
    <w:p w14:paraId="06F9F7B0" w14:textId="77777777" w:rsidR="004B42BE" w:rsidRDefault="004B42BE" w:rsidP="007B615B">
      <w:pPr>
        <w:autoSpaceDE w:val="0"/>
        <w:autoSpaceDN w:val="0"/>
        <w:adjustRightInd w:val="0"/>
        <w:ind w:left="5670"/>
        <w:jc w:val="right"/>
        <w:rPr>
          <w:bCs/>
        </w:rPr>
      </w:pPr>
    </w:p>
    <w:p w14:paraId="3AC3A019" w14:textId="340D8D7E" w:rsidR="007B615B" w:rsidRPr="00102340" w:rsidRDefault="007B615B" w:rsidP="007B615B">
      <w:pPr>
        <w:autoSpaceDE w:val="0"/>
        <w:autoSpaceDN w:val="0"/>
        <w:adjustRightInd w:val="0"/>
        <w:ind w:left="5670"/>
        <w:jc w:val="right"/>
        <w:rPr>
          <w:bCs/>
        </w:rPr>
      </w:pPr>
      <w:r w:rsidRPr="00102340">
        <w:rPr>
          <w:bCs/>
        </w:rPr>
        <w:t>ПРИЛОЖЕНИЕ</w:t>
      </w:r>
      <w:r>
        <w:rPr>
          <w:bCs/>
        </w:rPr>
        <w:t xml:space="preserve"> 2</w:t>
      </w:r>
    </w:p>
    <w:p w14:paraId="7DE1B120" w14:textId="77777777" w:rsidR="007B615B" w:rsidRDefault="007B615B" w:rsidP="007B615B">
      <w:pPr>
        <w:autoSpaceDE w:val="0"/>
        <w:autoSpaceDN w:val="0"/>
        <w:adjustRightInd w:val="0"/>
        <w:ind w:left="5670"/>
        <w:jc w:val="right"/>
        <w:rPr>
          <w:bCs/>
        </w:rPr>
      </w:pPr>
      <w:r w:rsidRPr="00102340">
        <w:rPr>
          <w:bCs/>
        </w:rPr>
        <w:t xml:space="preserve">к Положению </w:t>
      </w:r>
    </w:p>
    <w:p w14:paraId="565514DB" w14:textId="77777777" w:rsidR="007B615B" w:rsidRPr="006E4838" w:rsidRDefault="007B615B" w:rsidP="007B615B">
      <w:pPr>
        <w:autoSpaceDE w:val="0"/>
        <w:autoSpaceDN w:val="0"/>
        <w:adjustRightInd w:val="0"/>
        <w:ind w:left="5670"/>
        <w:jc w:val="right"/>
        <w:rPr>
          <w:bCs/>
        </w:rPr>
      </w:pPr>
    </w:p>
    <w:p w14:paraId="190DF5B2" w14:textId="77777777" w:rsidR="007B615B" w:rsidRDefault="007B615B" w:rsidP="007B615B">
      <w:pPr>
        <w:autoSpaceDE w:val="0"/>
        <w:autoSpaceDN w:val="0"/>
        <w:adjustRightInd w:val="0"/>
        <w:jc w:val="right"/>
      </w:pPr>
      <w:r>
        <w:t>(форма)</w:t>
      </w:r>
    </w:p>
    <w:p w14:paraId="479762DD" w14:textId="77777777" w:rsidR="007B615B" w:rsidRPr="00C86E3B" w:rsidRDefault="007B615B" w:rsidP="007B615B">
      <w:pPr>
        <w:autoSpaceDE w:val="0"/>
        <w:autoSpaceDN w:val="0"/>
        <w:adjustRightInd w:val="0"/>
        <w:jc w:val="right"/>
      </w:pPr>
    </w:p>
    <w:p w14:paraId="15B890C7" w14:textId="77777777" w:rsidR="007B615B" w:rsidRDefault="007B615B" w:rsidP="007B615B">
      <w:pPr>
        <w:autoSpaceDE w:val="0"/>
        <w:autoSpaceDN w:val="0"/>
        <w:adjustRightInd w:val="0"/>
        <w:jc w:val="center"/>
      </w:pPr>
      <w:r w:rsidRPr="00C86E3B">
        <w:t>Инициативный проект</w:t>
      </w:r>
      <w:r>
        <w:t xml:space="preserve">, претендующий на финансовую поддержку </w:t>
      </w:r>
    </w:p>
    <w:p w14:paraId="6496E99F" w14:textId="77777777" w:rsidR="007B615B" w:rsidRPr="00C86E3B" w:rsidRDefault="007B615B" w:rsidP="007B615B">
      <w:pPr>
        <w:autoSpaceDE w:val="0"/>
        <w:autoSpaceDN w:val="0"/>
        <w:adjustRightInd w:val="0"/>
        <w:jc w:val="center"/>
      </w:pPr>
      <w:r>
        <w:t>за счет средств бюджета муниципального образования</w:t>
      </w:r>
    </w:p>
    <w:p w14:paraId="0C8D75F8" w14:textId="77777777" w:rsidR="007B615B" w:rsidRPr="00C86E3B" w:rsidRDefault="007B615B" w:rsidP="007B615B">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7B615B" w:rsidRPr="00C86E3B" w14:paraId="04BDCA98" w14:textId="77777777" w:rsidTr="00C84FDD">
        <w:tc>
          <w:tcPr>
            <w:tcW w:w="567" w:type="dxa"/>
            <w:tcBorders>
              <w:top w:val="single" w:sz="4" w:space="0" w:color="auto"/>
              <w:left w:val="single" w:sz="4" w:space="0" w:color="auto"/>
              <w:bottom w:val="single" w:sz="4" w:space="0" w:color="auto"/>
              <w:right w:val="single" w:sz="4" w:space="0" w:color="auto"/>
            </w:tcBorders>
          </w:tcPr>
          <w:p w14:paraId="29F37294" w14:textId="77777777" w:rsidR="007B615B" w:rsidRPr="00C86E3B" w:rsidRDefault="007B615B" w:rsidP="00C84FDD">
            <w:pPr>
              <w:autoSpaceDE w:val="0"/>
              <w:autoSpaceDN w:val="0"/>
              <w:adjustRightInd w:val="0"/>
              <w:jc w:val="center"/>
            </w:pPr>
            <w:r>
              <w:t>№</w:t>
            </w:r>
          </w:p>
        </w:tc>
        <w:tc>
          <w:tcPr>
            <w:tcW w:w="4598" w:type="dxa"/>
            <w:tcBorders>
              <w:top w:val="single" w:sz="4" w:space="0" w:color="auto"/>
              <w:left w:val="single" w:sz="4" w:space="0" w:color="auto"/>
              <w:bottom w:val="single" w:sz="4" w:space="0" w:color="auto"/>
              <w:right w:val="single" w:sz="4" w:space="0" w:color="auto"/>
            </w:tcBorders>
          </w:tcPr>
          <w:p w14:paraId="7B7F562D" w14:textId="77777777" w:rsidR="007B615B" w:rsidRPr="00C86E3B" w:rsidRDefault="007B615B" w:rsidP="00C84FDD">
            <w:pPr>
              <w:autoSpaceDE w:val="0"/>
              <w:autoSpaceDN w:val="0"/>
              <w:adjustRightInd w:val="0"/>
              <w:jc w:val="center"/>
            </w:pPr>
            <w:r w:rsidRPr="00C86E3B">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5F1A0850" w14:textId="77777777" w:rsidR="007B615B" w:rsidRPr="00C86E3B" w:rsidRDefault="007B615B" w:rsidP="00C84FDD">
            <w:pPr>
              <w:autoSpaceDE w:val="0"/>
              <w:autoSpaceDN w:val="0"/>
              <w:adjustRightInd w:val="0"/>
              <w:jc w:val="center"/>
            </w:pPr>
            <w:r w:rsidRPr="00C86E3B">
              <w:t>Сведения</w:t>
            </w:r>
          </w:p>
        </w:tc>
      </w:tr>
      <w:tr w:rsidR="007B615B" w:rsidRPr="00C86E3B" w14:paraId="596F657D" w14:textId="77777777" w:rsidTr="00C84FDD">
        <w:trPr>
          <w:trHeight w:val="165"/>
        </w:trPr>
        <w:tc>
          <w:tcPr>
            <w:tcW w:w="567" w:type="dxa"/>
            <w:tcBorders>
              <w:top w:val="single" w:sz="4" w:space="0" w:color="auto"/>
              <w:left w:val="single" w:sz="4" w:space="0" w:color="auto"/>
              <w:bottom w:val="single" w:sz="4" w:space="0" w:color="auto"/>
              <w:right w:val="single" w:sz="4" w:space="0" w:color="auto"/>
            </w:tcBorders>
          </w:tcPr>
          <w:p w14:paraId="0011E16B" w14:textId="77777777" w:rsidR="007B615B" w:rsidRPr="00C86E3B" w:rsidRDefault="007B615B" w:rsidP="00C84FDD">
            <w:pPr>
              <w:autoSpaceDE w:val="0"/>
              <w:autoSpaceDN w:val="0"/>
              <w:adjustRightInd w:val="0"/>
            </w:pPr>
            <w:r w:rsidRPr="00C86E3B">
              <w:t>1.</w:t>
            </w:r>
          </w:p>
        </w:tc>
        <w:tc>
          <w:tcPr>
            <w:tcW w:w="4598" w:type="dxa"/>
            <w:tcBorders>
              <w:top w:val="single" w:sz="4" w:space="0" w:color="auto"/>
              <w:left w:val="single" w:sz="4" w:space="0" w:color="auto"/>
              <w:bottom w:val="single" w:sz="4" w:space="0" w:color="auto"/>
              <w:right w:val="single" w:sz="4" w:space="0" w:color="auto"/>
            </w:tcBorders>
          </w:tcPr>
          <w:p w14:paraId="49018230" w14:textId="77777777" w:rsidR="007B615B" w:rsidRPr="00C86E3B" w:rsidRDefault="007B615B" w:rsidP="00C84FDD">
            <w:pPr>
              <w:autoSpaceDE w:val="0"/>
              <w:autoSpaceDN w:val="0"/>
              <w:adjustRightInd w:val="0"/>
            </w:pPr>
            <w:r w:rsidRPr="00C86E3B">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59EC4DBE" w14:textId="77777777" w:rsidR="007B615B" w:rsidRPr="00C86E3B" w:rsidRDefault="007B615B" w:rsidP="00C84FDD">
            <w:pPr>
              <w:autoSpaceDE w:val="0"/>
              <w:autoSpaceDN w:val="0"/>
              <w:adjustRightInd w:val="0"/>
            </w:pPr>
          </w:p>
        </w:tc>
      </w:tr>
      <w:tr w:rsidR="007B615B" w:rsidRPr="00C86E3B" w14:paraId="68B6E178" w14:textId="77777777" w:rsidTr="00C84FDD">
        <w:trPr>
          <w:trHeight w:val="952"/>
        </w:trPr>
        <w:tc>
          <w:tcPr>
            <w:tcW w:w="567" w:type="dxa"/>
            <w:tcBorders>
              <w:top w:val="single" w:sz="4" w:space="0" w:color="auto"/>
              <w:left w:val="single" w:sz="4" w:space="0" w:color="auto"/>
              <w:bottom w:val="single" w:sz="4" w:space="0" w:color="auto"/>
              <w:right w:val="single" w:sz="4" w:space="0" w:color="auto"/>
            </w:tcBorders>
          </w:tcPr>
          <w:p w14:paraId="219542BB" w14:textId="77777777" w:rsidR="007B615B" w:rsidRPr="00C86E3B" w:rsidRDefault="007B615B" w:rsidP="00C84FDD">
            <w:pPr>
              <w:autoSpaceDE w:val="0"/>
              <w:autoSpaceDN w:val="0"/>
              <w:adjustRightInd w:val="0"/>
            </w:pPr>
            <w:r w:rsidRPr="00C86E3B">
              <w:t>2.</w:t>
            </w:r>
          </w:p>
        </w:tc>
        <w:tc>
          <w:tcPr>
            <w:tcW w:w="4598" w:type="dxa"/>
            <w:tcBorders>
              <w:top w:val="single" w:sz="4" w:space="0" w:color="auto"/>
              <w:left w:val="single" w:sz="4" w:space="0" w:color="auto"/>
              <w:bottom w:val="single" w:sz="4" w:space="0" w:color="auto"/>
              <w:right w:val="single" w:sz="4" w:space="0" w:color="auto"/>
            </w:tcBorders>
          </w:tcPr>
          <w:p w14:paraId="762DBCFF" w14:textId="77777777" w:rsidR="007B615B" w:rsidRPr="00C86E3B" w:rsidRDefault="007B615B" w:rsidP="00C84FDD">
            <w:pPr>
              <w:autoSpaceDE w:val="0"/>
              <w:autoSpaceDN w:val="0"/>
              <w:adjustRightInd w:val="0"/>
            </w:pPr>
            <w:r w:rsidRPr="00C86E3B">
              <w:t>Вопросы местного значения или иные вопросы, право решения которых предоставлено органам местного самоуправления</w:t>
            </w:r>
            <w:r>
              <w:t xml:space="preserve"> муниципального образования</w:t>
            </w:r>
            <w:r w:rsidRPr="00C86E3B">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14:paraId="53B88443" w14:textId="77777777" w:rsidR="007B615B" w:rsidRPr="00C86E3B" w:rsidRDefault="007B615B" w:rsidP="00C84FDD">
            <w:pPr>
              <w:autoSpaceDE w:val="0"/>
              <w:autoSpaceDN w:val="0"/>
              <w:adjustRightInd w:val="0"/>
            </w:pPr>
          </w:p>
        </w:tc>
      </w:tr>
      <w:tr w:rsidR="007B615B" w:rsidRPr="00C86E3B" w14:paraId="513DA002" w14:textId="77777777" w:rsidTr="00C84FDD">
        <w:tc>
          <w:tcPr>
            <w:tcW w:w="567" w:type="dxa"/>
            <w:tcBorders>
              <w:top w:val="single" w:sz="4" w:space="0" w:color="auto"/>
              <w:left w:val="single" w:sz="4" w:space="0" w:color="auto"/>
              <w:bottom w:val="single" w:sz="4" w:space="0" w:color="auto"/>
              <w:right w:val="single" w:sz="4" w:space="0" w:color="auto"/>
            </w:tcBorders>
          </w:tcPr>
          <w:p w14:paraId="4AF49E59" w14:textId="77777777" w:rsidR="007B615B" w:rsidRPr="00C86E3B" w:rsidRDefault="007B615B" w:rsidP="00C84FDD">
            <w:pPr>
              <w:autoSpaceDE w:val="0"/>
              <w:autoSpaceDN w:val="0"/>
              <w:adjustRightInd w:val="0"/>
            </w:pPr>
            <w:r w:rsidRPr="00C86E3B">
              <w:t>3.</w:t>
            </w:r>
          </w:p>
        </w:tc>
        <w:tc>
          <w:tcPr>
            <w:tcW w:w="4598" w:type="dxa"/>
            <w:tcBorders>
              <w:top w:val="single" w:sz="4" w:space="0" w:color="auto"/>
              <w:left w:val="single" w:sz="4" w:space="0" w:color="auto"/>
              <w:bottom w:val="single" w:sz="4" w:space="0" w:color="auto"/>
              <w:right w:val="single" w:sz="4" w:space="0" w:color="auto"/>
            </w:tcBorders>
          </w:tcPr>
          <w:p w14:paraId="256B896F" w14:textId="77777777" w:rsidR="007B615B" w:rsidRPr="00C86E3B" w:rsidRDefault="007B615B" w:rsidP="00C84FDD">
            <w:pPr>
              <w:autoSpaceDE w:val="0"/>
              <w:autoSpaceDN w:val="0"/>
              <w:adjustRightInd w:val="0"/>
            </w:pPr>
            <w:r w:rsidRPr="00C86E3B">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29843DA5" w14:textId="77777777" w:rsidR="007B615B" w:rsidRPr="00C86E3B" w:rsidRDefault="007B615B" w:rsidP="00C84FDD">
            <w:pPr>
              <w:autoSpaceDE w:val="0"/>
              <w:autoSpaceDN w:val="0"/>
              <w:adjustRightInd w:val="0"/>
            </w:pPr>
          </w:p>
        </w:tc>
      </w:tr>
      <w:tr w:rsidR="007B615B" w:rsidRPr="00C86E3B" w14:paraId="166CD84A" w14:textId="77777777" w:rsidTr="00C84FDD">
        <w:tc>
          <w:tcPr>
            <w:tcW w:w="567" w:type="dxa"/>
            <w:tcBorders>
              <w:top w:val="single" w:sz="4" w:space="0" w:color="auto"/>
              <w:left w:val="single" w:sz="4" w:space="0" w:color="auto"/>
              <w:bottom w:val="single" w:sz="4" w:space="0" w:color="auto"/>
              <w:right w:val="single" w:sz="4" w:space="0" w:color="auto"/>
            </w:tcBorders>
          </w:tcPr>
          <w:p w14:paraId="443047FD" w14:textId="77777777" w:rsidR="007B615B" w:rsidRPr="00C86E3B" w:rsidRDefault="007B615B" w:rsidP="00C84FDD">
            <w:pPr>
              <w:autoSpaceDE w:val="0"/>
              <w:autoSpaceDN w:val="0"/>
              <w:adjustRightInd w:val="0"/>
            </w:pPr>
            <w:r w:rsidRPr="00C86E3B">
              <w:t>4.</w:t>
            </w:r>
          </w:p>
        </w:tc>
        <w:tc>
          <w:tcPr>
            <w:tcW w:w="4598" w:type="dxa"/>
            <w:tcBorders>
              <w:top w:val="single" w:sz="4" w:space="0" w:color="auto"/>
              <w:left w:val="single" w:sz="4" w:space="0" w:color="auto"/>
              <w:bottom w:val="single" w:sz="4" w:space="0" w:color="auto"/>
              <w:right w:val="single" w:sz="4" w:space="0" w:color="auto"/>
            </w:tcBorders>
          </w:tcPr>
          <w:p w14:paraId="0B4697E5" w14:textId="77777777" w:rsidR="007B615B" w:rsidRPr="00C86E3B" w:rsidRDefault="007B615B" w:rsidP="00C84FDD">
            <w:pPr>
              <w:autoSpaceDE w:val="0"/>
              <w:autoSpaceDN w:val="0"/>
              <w:adjustRightInd w:val="0"/>
            </w:pPr>
            <w:r w:rsidRPr="00C86E3B">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2E3DDDA5" w14:textId="77777777" w:rsidR="007B615B" w:rsidRPr="00C86E3B" w:rsidRDefault="007B615B" w:rsidP="00C84FDD">
            <w:pPr>
              <w:autoSpaceDE w:val="0"/>
              <w:autoSpaceDN w:val="0"/>
              <w:adjustRightInd w:val="0"/>
            </w:pPr>
          </w:p>
        </w:tc>
      </w:tr>
      <w:tr w:rsidR="007B615B" w:rsidRPr="00C86E3B" w14:paraId="6B568BD6" w14:textId="77777777" w:rsidTr="00C84FDD">
        <w:tc>
          <w:tcPr>
            <w:tcW w:w="567" w:type="dxa"/>
            <w:tcBorders>
              <w:top w:val="single" w:sz="4" w:space="0" w:color="auto"/>
              <w:left w:val="single" w:sz="4" w:space="0" w:color="auto"/>
              <w:bottom w:val="single" w:sz="4" w:space="0" w:color="auto"/>
              <w:right w:val="single" w:sz="4" w:space="0" w:color="auto"/>
            </w:tcBorders>
          </w:tcPr>
          <w:p w14:paraId="68B23E16" w14:textId="77777777" w:rsidR="007B615B" w:rsidRPr="00C86E3B" w:rsidRDefault="007B615B" w:rsidP="00C84FDD">
            <w:pPr>
              <w:autoSpaceDE w:val="0"/>
              <w:autoSpaceDN w:val="0"/>
              <w:adjustRightInd w:val="0"/>
            </w:pPr>
            <w:r w:rsidRPr="00C86E3B">
              <w:t>5.</w:t>
            </w:r>
          </w:p>
        </w:tc>
        <w:tc>
          <w:tcPr>
            <w:tcW w:w="4598" w:type="dxa"/>
            <w:tcBorders>
              <w:top w:val="single" w:sz="4" w:space="0" w:color="auto"/>
              <w:left w:val="single" w:sz="4" w:space="0" w:color="auto"/>
              <w:bottom w:val="single" w:sz="4" w:space="0" w:color="auto"/>
              <w:right w:val="single" w:sz="4" w:space="0" w:color="auto"/>
            </w:tcBorders>
          </w:tcPr>
          <w:p w14:paraId="1904BC78" w14:textId="77777777" w:rsidR="007B615B" w:rsidRPr="00C86E3B" w:rsidRDefault="007B615B" w:rsidP="00C84FDD">
            <w:pPr>
              <w:autoSpaceDE w:val="0"/>
              <w:autoSpaceDN w:val="0"/>
              <w:adjustRightInd w:val="0"/>
            </w:pPr>
            <w:r w:rsidRPr="00C86E3B">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65BEFF57" w14:textId="77777777" w:rsidR="007B615B" w:rsidRPr="00C86E3B" w:rsidRDefault="007B615B" w:rsidP="00C84FDD">
            <w:pPr>
              <w:autoSpaceDE w:val="0"/>
              <w:autoSpaceDN w:val="0"/>
              <w:adjustRightInd w:val="0"/>
            </w:pPr>
          </w:p>
        </w:tc>
      </w:tr>
      <w:tr w:rsidR="007B615B" w:rsidRPr="00C86E3B" w14:paraId="031C35FE" w14:textId="77777777" w:rsidTr="00C84FDD">
        <w:tc>
          <w:tcPr>
            <w:tcW w:w="567" w:type="dxa"/>
            <w:tcBorders>
              <w:top w:val="single" w:sz="4" w:space="0" w:color="auto"/>
              <w:left w:val="single" w:sz="4" w:space="0" w:color="auto"/>
              <w:bottom w:val="single" w:sz="4" w:space="0" w:color="auto"/>
              <w:right w:val="single" w:sz="4" w:space="0" w:color="auto"/>
            </w:tcBorders>
          </w:tcPr>
          <w:p w14:paraId="723F8BC6" w14:textId="77777777" w:rsidR="007B615B" w:rsidRPr="00C86E3B" w:rsidRDefault="007B615B" w:rsidP="00C84FDD">
            <w:pPr>
              <w:autoSpaceDE w:val="0"/>
              <w:autoSpaceDN w:val="0"/>
              <w:adjustRightInd w:val="0"/>
            </w:pPr>
            <w:r w:rsidRPr="00C86E3B">
              <w:t>6.</w:t>
            </w:r>
          </w:p>
        </w:tc>
        <w:tc>
          <w:tcPr>
            <w:tcW w:w="4598" w:type="dxa"/>
            <w:tcBorders>
              <w:top w:val="single" w:sz="4" w:space="0" w:color="auto"/>
              <w:left w:val="single" w:sz="4" w:space="0" w:color="auto"/>
              <w:bottom w:val="single" w:sz="4" w:space="0" w:color="auto"/>
              <w:right w:val="single" w:sz="4" w:space="0" w:color="auto"/>
            </w:tcBorders>
          </w:tcPr>
          <w:p w14:paraId="0AE20EAA" w14:textId="77777777" w:rsidR="007B615B" w:rsidRPr="00C86E3B" w:rsidRDefault="007B615B" w:rsidP="00C84FDD">
            <w:pPr>
              <w:autoSpaceDE w:val="0"/>
              <w:autoSpaceDN w:val="0"/>
              <w:adjustRightInd w:val="0"/>
            </w:pPr>
            <w:r w:rsidRPr="00C86E3B">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1D593A3F" w14:textId="77777777" w:rsidR="007B615B" w:rsidRPr="00C86E3B" w:rsidRDefault="007B615B" w:rsidP="00C84FDD">
            <w:pPr>
              <w:autoSpaceDE w:val="0"/>
              <w:autoSpaceDN w:val="0"/>
              <w:adjustRightInd w:val="0"/>
            </w:pPr>
          </w:p>
        </w:tc>
      </w:tr>
      <w:tr w:rsidR="007B615B" w:rsidRPr="00C86E3B" w14:paraId="18AD3EF3" w14:textId="77777777" w:rsidTr="00C84FDD">
        <w:tc>
          <w:tcPr>
            <w:tcW w:w="567" w:type="dxa"/>
            <w:tcBorders>
              <w:top w:val="single" w:sz="4" w:space="0" w:color="auto"/>
              <w:left w:val="single" w:sz="4" w:space="0" w:color="auto"/>
              <w:bottom w:val="single" w:sz="4" w:space="0" w:color="auto"/>
              <w:right w:val="single" w:sz="4" w:space="0" w:color="auto"/>
            </w:tcBorders>
          </w:tcPr>
          <w:p w14:paraId="6C50001A" w14:textId="77777777" w:rsidR="007B615B" w:rsidRPr="00C86E3B" w:rsidRDefault="007B615B" w:rsidP="00C84FDD">
            <w:pPr>
              <w:autoSpaceDE w:val="0"/>
              <w:autoSpaceDN w:val="0"/>
              <w:adjustRightInd w:val="0"/>
            </w:pPr>
            <w:r w:rsidRPr="00C86E3B">
              <w:t>7</w:t>
            </w:r>
          </w:p>
        </w:tc>
        <w:tc>
          <w:tcPr>
            <w:tcW w:w="4598" w:type="dxa"/>
            <w:tcBorders>
              <w:top w:val="single" w:sz="4" w:space="0" w:color="auto"/>
              <w:left w:val="single" w:sz="4" w:space="0" w:color="auto"/>
              <w:bottom w:val="single" w:sz="4" w:space="0" w:color="auto"/>
              <w:right w:val="single" w:sz="4" w:space="0" w:color="auto"/>
            </w:tcBorders>
          </w:tcPr>
          <w:p w14:paraId="5420D371" w14:textId="77777777" w:rsidR="007B615B" w:rsidRPr="00C86E3B" w:rsidRDefault="007B615B" w:rsidP="00C84FDD">
            <w:pPr>
              <w:autoSpaceDE w:val="0"/>
              <w:autoSpaceDN w:val="0"/>
              <w:adjustRightInd w:val="0"/>
            </w:pPr>
            <w:r w:rsidRPr="00C86E3B">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14:paraId="0A5C797C" w14:textId="77777777" w:rsidR="007B615B" w:rsidRPr="00C86E3B" w:rsidRDefault="007B615B" w:rsidP="00C84FDD">
            <w:pPr>
              <w:autoSpaceDE w:val="0"/>
              <w:autoSpaceDN w:val="0"/>
              <w:adjustRightInd w:val="0"/>
            </w:pPr>
          </w:p>
        </w:tc>
      </w:tr>
      <w:tr w:rsidR="007B615B" w:rsidRPr="00C86E3B" w14:paraId="7B346F1B" w14:textId="77777777" w:rsidTr="00C84FDD">
        <w:tc>
          <w:tcPr>
            <w:tcW w:w="567" w:type="dxa"/>
            <w:tcBorders>
              <w:top w:val="single" w:sz="4" w:space="0" w:color="auto"/>
              <w:left w:val="single" w:sz="4" w:space="0" w:color="auto"/>
              <w:bottom w:val="single" w:sz="4" w:space="0" w:color="auto"/>
              <w:right w:val="single" w:sz="4" w:space="0" w:color="auto"/>
            </w:tcBorders>
          </w:tcPr>
          <w:p w14:paraId="4954ACE5" w14:textId="77777777" w:rsidR="007B615B" w:rsidRPr="00C86E3B" w:rsidRDefault="007B615B" w:rsidP="00C84FDD">
            <w:pPr>
              <w:autoSpaceDE w:val="0"/>
              <w:autoSpaceDN w:val="0"/>
              <w:adjustRightInd w:val="0"/>
            </w:pPr>
            <w:r w:rsidRPr="00C86E3B">
              <w:t>8.</w:t>
            </w:r>
          </w:p>
        </w:tc>
        <w:tc>
          <w:tcPr>
            <w:tcW w:w="4598" w:type="dxa"/>
            <w:tcBorders>
              <w:top w:val="single" w:sz="4" w:space="0" w:color="auto"/>
              <w:left w:val="single" w:sz="4" w:space="0" w:color="auto"/>
              <w:bottom w:val="single" w:sz="4" w:space="0" w:color="auto"/>
              <w:right w:val="single" w:sz="4" w:space="0" w:color="auto"/>
            </w:tcBorders>
          </w:tcPr>
          <w:p w14:paraId="5079A502" w14:textId="77777777" w:rsidR="007B615B" w:rsidRPr="00C86E3B" w:rsidRDefault="007B615B" w:rsidP="00C84FDD">
            <w:pPr>
              <w:autoSpaceDE w:val="0"/>
              <w:autoSpaceDN w:val="0"/>
              <w:adjustRightInd w:val="0"/>
            </w:pPr>
            <w:r>
              <w:t>Ожидаемое к</w:t>
            </w:r>
            <w:r w:rsidRPr="00C86E3B">
              <w:t xml:space="preserve">оличество </w:t>
            </w:r>
            <w:r>
              <w:t xml:space="preserve">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14:paraId="65BC1311" w14:textId="77777777" w:rsidR="007B615B" w:rsidRPr="00C86E3B" w:rsidRDefault="007B615B" w:rsidP="00C84FDD">
            <w:pPr>
              <w:autoSpaceDE w:val="0"/>
              <w:autoSpaceDN w:val="0"/>
              <w:adjustRightInd w:val="0"/>
            </w:pPr>
          </w:p>
        </w:tc>
      </w:tr>
      <w:tr w:rsidR="007B615B" w:rsidRPr="00C86E3B" w14:paraId="79A8FDBE" w14:textId="77777777" w:rsidTr="00C84FDD">
        <w:tc>
          <w:tcPr>
            <w:tcW w:w="567" w:type="dxa"/>
            <w:tcBorders>
              <w:top w:val="single" w:sz="4" w:space="0" w:color="auto"/>
              <w:left w:val="single" w:sz="4" w:space="0" w:color="auto"/>
              <w:bottom w:val="single" w:sz="4" w:space="0" w:color="auto"/>
              <w:right w:val="single" w:sz="4" w:space="0" w:color="auto"/>
            </w:tcBorders>
          </w:tcPr>
          <w:p w14:paraId="25974949" w14:textId="77777777" w:rsidR="007B615B" w:rsidRPr="00C86E3B" w:rsidRDefault="007B615B" w:rsidP="00C84FDD">
            <w:pPr>
              <w:autoSpaceDE w:val="0"/>
              <w:autoSpaceDN w:val="0"/>
              <w:adjustRightInd w:val="0"/>
            </w:pPr>
            <w:r w:rsidRPr="00C86E3B">
              <w:t>9.</w:t>
            </w:r>
          </w:p>
        </w:tc>
        <w:tc>
          <w:tcPr>
            <w:tcW w:w="4598" w:type="dxa"/>
            <w:tcBorders>
              <w:top w:val="single" w:sz="4" w:space="0" w:color="auto"/>
              <w:left w:val="single" w:sz="4" w:space="0" w:color="auto"/>
              <w:bottom w:val="single" w:sz="4" w:space="0" w:color="auto"/>
              <w:right w:val="single" w:sz="4" w:space="0" w:color="auto"/>
            </w:tcBorders>
          </w:tcPr>
          <w:p w14:paraId="37E32D58" w14:textId="77777777" w:rsidR="007B615B" w:rsidRPr="00C86E3B" w:rsidRDefault="007B615B" w:rsidP="00C84FDD">
            <w:pPr>
              <w:autoSpaceDE w:val="0"/>
              <w:autoSpaceDN w:val="0"/>
              <w:adjustRightInd w:val="0"/>
            </w:pPr>
            <w:r w:rsidRPr="00C86E3B">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214F48CF" w14:textId="77777777" w:rsidR="007B615B" w:rsidRPr="00C86E3B" w:rsidRDefault="007B615B" w:rsidP="00C84FDD">
            <w:pPr>
              <w:autoSpaceDE w:val="0"/>
              <w:autoSpaceDN w:val="0"/>
              <w:adjustRightInd w:val="0"/>
            </w:pPr>
          </w:p>
        </w:tc>
      </w:tr>
      <w:tr w:rsidR="007B615B" w:rsidRPr="00C86E3B" w14:paraId="720C95E3" w14:textId="77777777" w:rsidTr="00C84FDD">
        <w:tc>
          <w:tcPr>
            <w:tcW w:w="567" w:type="dxa"/>
            <w:tcBorders>
              <w:top w:val="single" w:sz="4" w:space="0" w:color="auto"/>
              <w:left w:val="single" w:sz="4" w:space="0" w:color="auto"/>
              <w:bottom w:val="single" w:sz="4" w:space="0" w:color="auto"/>
              <w:right w:val="single" w:sz="4" w:space="0" w:color="auto"/>
            </w:tcBorders>
          </w:tcPr>
          <w:p w14:paraId="631B6C57" w14:textId="77777777" w:rsidR="007B615B" w:rsidRPr="00C86E3B" w:rsidRDefault="007B615B" w:rsidP="00C84FDD">
            <w:pPr>
              <w:autoSpaceDE w:val="0"/>
              <w:autoSpaceDN w:val="0"/>
              <w:adjustRightInd w:val="0"/>
            </w:pPr>
            <w:r w:rsidRPr="00C86E3B">
              <w:t>10.</w:t>
            </w:r>
          </w:p>
        </w:tc>
        <w:tc>
          <w:tcPr>
            <w:tcW w:w="4598" w:type="dxa"/>
            <w:tcBorders>
              <w:top w:val="single" w:sz="4" w:space="0" w:color="auto"/>
              <w:left w:val="single" w:sz="4" w:space="0" w:color="auto"/>
              <w:bottom w:val="single" w:sz="4" w:space="0" w:color="auto"/>
              <w:right w:val="single" w:sz="4" w:space="0" w:color="auto"/>
            </w:tcBorders>
          </w:tcPr>
          <w:p w14:paraId="2E182B6F" w14:textId="77777777" w:rsidR="007B615B" w:rsidRPr="00C86E3B" w:rsidRDefault="007B615B" w:rsidP="00C84FDD">
            <w:pPr>
              <w:autoSpaceDE w:val="0"/>
              <w:autoSpaceDN w:val="0"/>
              <w:adjustRightInd w:val="0"/>
            </w:pPr>
            <w:r w:rsidRPr="00C86E3B">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14:paraId="70471564" w14:textId="77777777" w:rsidR="007B615B" w:rsidRPr="00C86E3B" w:rsidRDefault="007B615B" w:rsidP="00C84FDD">
            <w:pPr>
              <w:autoSpaceDE w:val="0"/>
              <w:autoSpaceDN w:val="0"/>
              <w:adjustRightInd w:val="0"/>
            </w:pPr>
          </w:p>
        </w:tc>
      </w:tr>
      <w:tr w:rsidR="007B615B" w:rsidRPr="00C86E3B" w14:paraId="527F8D2F" w14:textId="77777777" w:rsidTr="00C84FDD">
        <w:tc>
          <w:tcPr>
            <w:tcW w:w="567" w:type="dxa"/>
            <w:tcBorders>
              <w:top w:val="single" w:sz="4" w:space="0" w:color="auto"/>
              <w:left w:val="single" w:sz="4" w:space="0" w:color="auto"/>
              <w:bottom w:val="single" w:sz="4" w:space="0" w:color="auto"/>
              <w:right w:val="single" w:sz="4" w:space="0" w:color="auto"/>
            </w:tcBorders>
          </w:tcPr>
          <w:p w14:paraId="67DF0958" w14:textId="77777777" w:rsidR="007B615B" w:rsidRPr="00C86E3B" w:rsidRDefault="007B615B" w:rsidP="00C84FDD">
            <w:pPr>
              <w:autoSpaceDE w:val="0"/>
              <w:autoSpaceDN w:val="0"/>
              <w:adjustRightInd w:val="0"/>
            </w:pPr>
            <w:r w:rsidRPr="00C86E3B">
              <w:t>11.</w:t>
            </w:r>
          </w:p>
        </w:tc>
        <w:tc>
          <w:tcPr>
            <w:tcW w:w="4598" w:type="dxa"/>
            <w:tcBorders>
              <w:top w:val="single" w:sz="4" w:space="0" w:color="auto"/>
              <w:left w:val="single" w:sz="4" w:space="0" w:color="auto"/>
              <w:bottom w:val="single" w:sz="4" w:space="0" w:color="auto"/>
              <w:right w:val="single" w:sz="4" w:space="0" w:color="auto"/>
            </w:tcBorders>
          </w:tcPr>
          <w:p w14:paraId="727653C0" w14:textId="77777777" w:rsidR="007B615B" w:rsidRPr="00C86E3B" w:rsidRDefault="007B615B" w:rsidP="00C84FDD">
            <w:pPr>
              <w:autoSpaceDE w:val="0"/>
              <w:autoSpaceDN w:val="0"/>
              <w:adjustRightInd w:val="0"/>
            </w:pPr>
            <w:r w:rsidRPr="00C86E3B">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4077E456" w14:textId="77777777" w:rsidR="007B615B" w:rsidRPr="00C86E3B" w:rsidRDefault="007B615B" w:rsidP="00C84FDD">
            <w:pPr>
              <w:autoSpaceDE w:val="0"/>
              <w:autoSpaceDN w:val="0"/>
              <w:adjustRightInd w:val="0"/>
            </w:pPr>
          </w:p>
        </w:tc>
      </w:tr>
      <w:tr w:rsidR="007B615B" w:rsidRPr="00C86E3B" w14:paraId="1A4D8BA7" w14:textId="77777777" w:rsidTr="00C84FDD">
        <w:tc>
          <w:tcPr>
            <w:tcW w:w="567" w:type="dxa"/>
            <w:tcBorders>
              <w:top w:val="single" w:sz="4" w:space="0" w:color="auto"/>
              <w:left w:val="single" w:sz="4" w:space="0" w:color="auto"/>
              <w:bottom w:val="single" w:sz="4" w:space="0" w:color="auto"/>
              <w:right w:val="single" w:sz="4" w:space="0" w:color="auto"/>
            </w:tcBorders>
          </w:tcPr>
          <w:p w14:paraId="02582B08" w14:textId="77777777" w:rsidR="007B615B" w:rsidRPr="00C86E3B" w:rsidRDefault="007B615B" w:rsidP="00C84FDD">
            <w:pPr>
              <w:autoSpaceDE w:val="0"/>
              <w:autoSpaceDN w:val="0"/>
              <w:adjustRightInd w:val="0"/>
            </w:pPr>
            <w:r w:rsidRPr="00C86E3B">
              <w:t>12.</w:t>
            </w:r>
          </w:p>
        </w:tc>
        <w:tc>
          <w:tcPr>
            <w:tcW w:w="4598" w:type="dxa"/>
            <w:tcBorders>
              <w:top w:val="single" w:sz="4" w:space="0" w:color="auto"/>
              <w:left w:val="single" w:sz="4" w:space="0" w:color="auto"/>
              <w:bottom w:val="single" w:sz="4" w:space="0" w:color="auto"/>
              <w:right w:val="single" w:sz="4" w:space="0" w:color="auto"/>
            </w:tcBorders>
          </w:tcPr>
          <w:p w14:paraId="0B77750D" w14:textId="77777777" w:rsidR="007B615B" w:rsidRPr="00C86E3B" w:rsidRDefault="007B615B" w:rsidP="00C84FDD">
            <w:pPr>
              <w:autoSpaceDE w:val="0"/>
              <w:autoSpaceDN w:val="0"/>
              <w:adjustRightInd w:val="0"/>
            </w:pPr>
            <w:r>
              <w:t>Средства бюджета</w:t>
            </w:r>
            <w:r w:rsidRPr="00C86E3B">
              <w:t xml:space="preserve"> </w:t>
            </w:r>
            <w:r>
              <w:t xml:space="preserve">муниципального образования </w:t>
            </w:r>
            <w:r w:rsidRPr="00C86E3B">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00D22E79" w14:textId="77777777" w:rsidR="007B615B" w:rsidRPr="00C86E3B" w:rsidRDefault="007B615B" w:rsidP="00C84FDD">
            <w:pPr>
              <w:autoSpaceDE w:val="0"/>
              <w:autoSpaceDN w:val="0"/>
              <w:adjustRightInd w:val="0"/>
            </w:pPr>
          </w:p>
        </w:tc>
      </w:tr>
      <w:tr w:rsidR="007B615B" w:rsidRPr="00C86E3B" w14:paraId="1E9A3185" w14:textId="77777777" w:rsidTr="00C84FDD">
        <w:tc>
          <w:tcPr>
            <w:tcW w:w="567" w:type="dxa"/>
            <w:tcBorders>
              <w:top w:val="single" w:sz="4" w:space="0" w:color="auto"/>
              <w:left w:val="single" w:sz="4" w:space="0" w:color="auto"/>
              <w:bottom w:val="single" w:sz="4" w:space="0" w:color="auto"/>
              <w:right w:val="single" w:sz="4" w:space="0" w:color="auto"/>
            </w:tcBorders>
          </w:tcPr>
          <w:p w14:paraId="2BF336A1" w14:textId="77777777" w:rsidR="007B615B" w:rsidRPr="00C86E3B" w:rsidRDefault="007B615B" w:rsidP="00C84FDD">
            <w:pPr>
              <w:autoSpaceDE w:val="0"/>
              <w:autoSpaceDN w:val="0"/>
              <w:adjustRightInd w:val="0"/>
            </w:pPr>
            <w:r w:rsidRPr="00C86E3B">
              <w:t>13.</w:t>
            </w:r>
          </w:p>
        </w:tc>
        <w:tc>
          <w:tcPr>
            <w:tcW w:w="4598" w:type="dxa"/>
            <w:tcBorders>
              <w:top w:val="single" w:sz="4" w:space="0" w:color="auto"/>
              <w:left w:val="single" w:sz="4" w:space="0" w:color="auto"/>
              <w:bottom w:val="single" w:sz="4" w:space="0" w:color="auto"/>
              <w:right w:val="single" w:sz="4" w:space="0" w:color="auto"/>
            </w:tcBorders>
          </w:tcPr>
          <w:p w14:paraId="2C8375F5" w14:textId="77777777" w:rsidR="007B615B" w:rsidRPr="00C86E3B" w:rsidRDefault="007B615B" w:rsidP="00C84FDD">
            <w:pPr>
              <w:autoSpaceDE w:val="0"/>
              <w:autoSpaceDN w:val="0"/>
              <w:adjustRightInd w:val="0"/>
            </w:pPr>
            <w:r w:rsidRPr="00C86E3B">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14:paraId="4A50F37F" w14:textId="77777777" w:rsidR="007B615B" w:rsidRPr="00C86E3B" w:rsidRDefault="007B615B" w:rsidP="00C84FDD">
            <w:pPr>
              <w:autoSpaceDE w:val="0"/>
              <w:autoSpaceDN w:val="0"/>
              <w:adjustRightInd w:val="0"/>
            </w:pPr>
          </w:p>
        </w:tc>
      </w:tr>
      <w:tr w:rsidR="007B615B" w:rsidRPr="00C86E3B" w14:paraId="228C40DE" w14:textId="77777777" w:rsidTr="00C84FDD">
        <w:tc>
          <w:tcPr>
            <w:tcW w:w="567" w:type="dxa"/>
            <w:tcBorders>
              <w:top w:val="single" w:sz="4" w:space="0" w:color="auto"/>
              <w:left w:val="single" w:sz="4" w:space="0" w:color="auto"/>
              <w:bottom w:val="single" w:sz="4" w:space="0" w:color="auto"/>
              <w:right w:val="single" w:sz="4" w:space="0" w:color="auto"/>
            </w:tcBorders>
          </w:tcPr>
          <w:p w14:paraId="1C6A81C0" w14:textId="77777777" w:rsidR="007B615B" w:rsidRPr="00C86E3B" w:rsidRDefault="007B615B" w:rsidP="00C84FDD">
            <w:pPr>
              <w:autoSpaceDE w:val="0"/>
              <w:autoSpaceDN w:val="0"/>
              <w:adjustRightInd w:val="0"/>
            </w:pPr>
            <w:r w:rsidRPr="00C86E3B">
              <w:lastRenderedPageBreak/>
              <w:t>14.</w:t>
            </w:r>
          </w:p>
        </w:tc>
        <w:tc>
          <w:tcPr>
            <w:tcW w:w="4598" w:type="dxa"/>
            <w:tcBorders>
              <w:top w:val="single" w:sz="4" w:space="0" w:color="auto"/>
              <w:left w:val="single" w:sz="4" w:space="0" w:color="auto"/>
              <w:bottom w:val="single" w:sz="4" w:space="0" w:color="auto"/>
              <w:right w:val="single" w:sz="4" w:space="0" w:color="auto"/>
            </w:tcBorders>
          </w:tcPr>
          <w:p w14:paraId="3D0072B3" w14:textId="77777777" w:rsidR="007B615B" w:rsidRPr="00C86E3B" w:rsidRDefault="007B615B" w:rsidP="00C84FDD">
            <w:pPr>
              <w:autoSpaceDE w:val="0"/>
              <w:autoSpaceDN w:val="0"/>
              <w:adjustRightInd w:val="0"/>
            </w:pPr>
            <w:r w:rsidRPr="00C86E3B">
              <w:t>Объем</w:t>
            </w:r>
            <w:r>
              <w:t xml:space="preserve"> имущественного и (или) трудового участия</w:t>
            </w:r>
            <w:r w:rsidRPr="00C86E3B">
              <w:t>, обеспечиваемый инициатором проекта</w:t>
            </w:r>
            <w:r>
              <w:t xml:space="preserve"> </w:t>
            </w:r>
          </w:p>
        </w:tc>
        <w:tc>
          <w:tcPr>
            <w:tcW w:w="4536" w:type="dxa"/>
            <w:tcBorders>
              <w:top w:val="single" w:sz="4" w:space="0" w:color="auto"/>
              <w:left w:val="single" w:sz="4" w:space="0" w:color="auto"/>
              <w:bottom w:val="single" w:sz="4" w:space="0" w:color="auto"/>
              <w:right w:val="single" w:sz="4" w:space="0" w:color="auto"/>
            </w:tcBorders>
          </w:tcPr>
          <w:p w14:paraId="553D0F99" w14:textId="77777777" w:rsidR="007B615B" w:rsidRPr="00C86E3B" w:rsidRDefault="007B615B" w:rsidP="00C84FDD">
            <w:pPr>
              <w:autoSpaceDE w:val="0"/>
              <w:autoSpaceDN w:val="0"/>
              <w:adjustRightInd w:val="0"/>
            </w:pPr>
          </w:p>
        </w:tc>
      </w:tr>
    </w:tbl>
    <w:p w14:paraId="79A147C8" w14:textId="77777777" w:rsidR="007B615B" w:rsidRPr="00C86E3B" w:rsidRDefault="007B615B" w:rsidP="007B615B">
      <w:pPr>
        <w:autoSpaceDE w:val="0"/>
        <w:autoSpaceDN w:val="0"/>
        <w:adjustRightInd w:val="0"/>
        <w:jc w:val="both"/>
      </w:pPr>
    </w:p>
    <w:p w14:paraId="3B4BBA45" w14:textId="77777777" w:rsidR="007B615B" w:rsidRPr="00C86E3B" w:rsidRDefault="007B615B" w:rsidP="007B615B">
      <w:pPr>
        <w:autoSpaceDE w:val="0"/>
        <w:autoSpaceDN w:val="0"/>
        <w:adjustRightInd w:val="0"/>
        <w:jc w:val="right"/>
      </w:pPr>
      <w:r w:rsidRPr="00C86E3B">
        <w:t xml:space="preserve"> (представитель инициатора) _______________________ Ф.И.О.</w:t>
      </w:r>
    </w:p>
    <w:p w14:paraId="6335B138" w14:textId="77777777" w:rsidR="007B615B" w:rsidRDefault="007B615B" w:rsidP="007B615B">
      <w:pPr>
        <w:autoSpaceDE w:val="0"/>
        <w:autoSpaceDN w:val="0"/>
        <w:adjustRightInd w:val="0"/>
        <w:jc w:val="both"/>
      </w:pPr>
    </w:p>
    <w:p w14:paraId="1DDCAE7A" w14:textId="77777777" w:rsidR="007B615B" w:rsidRDefault="007B615B" w:rsidP="007B615B">
      <w:pPr>
        <w:autoSpaceDE w:val="0"/>
        <w:autoSpaceDN w:val="0"/>
        <w:adjustRightInd w:val="0"/>
        <w:jc w:val="both"/>
      </w:pPr>
      <w:r w:rsidRPr="00C86E3B">
        <w:t xml:space="preserve">Приложения:  </w:t>
      </w:r>
    </w:p>
    <w:p w14:paraId="361E3ED6" w14:textId="77777777" w:rsidR="007B615B" w:rsidRDefault="007B615B" w:rsidP="007B615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14:paraId="415D5A47" w14:textId="77777777" w:rsidR="007B615B" w:rsidRDefault="007B615B" w:rsidP="007B615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администрации района об определении части территории муниципального образования, на которой планируется реализовать инициативный проект</w:t>
      </w:r>
    </w:p>
    <w:p w14:paraId="355D3B06" w14:textId="77777777" w:rsidR="007B615B" w:rsidRPr="00C86E3B" w:rsidRDefault="007B615B" w:rsidP="007B615B">
      <w:pPr>
        <w:numPr>
          <w:ilvl w:val="0"/>
          <w:numId w:val="23"/>
        </w:numPr>
        <w:tabs>
          <w:tab w:val="left" w:pos="1134"/>
        </w:tabs>
        <w:autoSpaceDE w:val="0"/>
        <w:autoSpaceDN w:val="0"/>
        <w:adjustRightInd w:val="0"/>
        <w:ind w:left="0" w:firstLine="720"/>
        <w:jc w:val="both"/>
      </w:pPr>
      <w:r w:rsidRPr="00C86E3B">
        <w:t>Расчет и обоснование предполагаемой стоимости инициативного</w:t>
      </w:r>
      <w:r>
        <w:t xml:space="preserve"> </w:t>
      </w:r>
      <w:r w:rsidRPr="00C86E3B">
        <w:t>проекта</w:t>
      </w:r>
      <w:r w:rsidRPr="00915538">
        <w:t>;</w:t>
      </w:r>
    </w:p>
    <w:p w14:paraId="54AE17DD" w14:textId="77777777" w:rsidR="007B615B" w:rsidRPr="00975102" w:rsidRDefault="007B615B" w:rsidP="007B615B">
      <w:pPr>
        <w:numPr>
          <w:ilvl w:val="0"/>
          <w:numId w:val="23"/>
        </w:numPr>
        <w:tabs>
          <w:tab w:val="left" w:pos="1134"/>
        </w:tabs>
        <w:autoSpaceDE w:val="0"/>
        <w:autoSpaceDN w:val="0"/>
        <w:adjustRightInd w:val="0"/>
        <w:ind w:left="0" w:firstLine="720"/>
        <w:jc w:val="both"/>
      </w:pPr>
      <w:r w:rsidRPr="00975102">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w:t>
      </w:r>
      <w:r>
        <w:t xml:space="preserve"> </w:t>
      </w:r>
      <w:r w:rsidRPr="00975102">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14:paraId="35D66C73" w14:textId="77777777" w:rsidR="007B615B" w:rsidRPr="00C86E3B" w:rsidRDefault="007B615B" w:rsidP="007B615B">
      <w:pPr>
        <w:numPr>
          <w:ilvl w:val="0"/>
          <w:numId w:val="23"/>
        </w:numPr>
        <w:tabs>
          <w:tab w:val="left" w:pos="1134"/>
        </w:tabs>
        <w:autoSpaceDE w:val="0"/>
        <w:autoSpaceDN w:val="0"/>
        <w:adjustRightInd w:val="0"/>
        <w:ind w:left="0" w:firstLine="720"/>
        <w:jc w:val="both"/>
      </w:pPr>
      <w:r w:rsidRPr="00C86E3B">
        <w:t>Документы, подтверждающие полномочия</w:t>
      </w:r>
      <w:r>
        <w:t xml:space="preserve"> </w:t>
      </w:r>
      <w:r w:rsidRPr="00C86E3B">
        <w:t>инициатора</w:t>
      </w:r>
      <w:r>
        <w:t xml:space="preserve"> </w:t>
      </w:r>
      <w:r w:rsidRPr="00C86E3B">
        <w:t>проекта.</w:t>
      </w:r>
    </w:p>
    <w:p w14:paraId="7E0B5895" w14:textId="77777777" w:rsidR="007B615B" w:rsidRPr="002F26E5" w:rsidRDefault="007B615B" w:rsidP="007B615B">
      <w:pPr>
        <w:numPr>
          <w:ilvl w:val="0"/>
          <w:numId w:val="23"/>
        </w:numPr>
        <w:tabs>
          <w:tab w:val="left" w:pos="1134"/>
        </w:tabs>
        <w:autoSpaceDE w:val="0"/>
        <w:autoSpaceDN w:val="0"/>
        <w:adjustRightInd w:val="0"/>
        <w:ind w:left="0" w:firstLine="720"/>
        <w:jc w:val="both"/>
      </w:pPr>
      <w:r w:rsidRPr="002F26E5">
        <w:t xml:space="preserve">Презентационные    материалы   к    инициативному    проекту (с использованием средств визуализации инициативного проекта), </w:t>
      </w:r>
      <w:r>
        <w:t>д</w:t>
      </w:r>
      <w:r w:rsidRPr="002F26E5">
        <w:t xml:space="preserve">ополнительные материалы (чертежи, макеты, графические материалы, фотографии и другие) при необходимости. </w:t>
      </w:r>
    </w:p>
    <w:p w14:paraId="1452400C" w14:textId="77777777" w:rsidR="007B615B" w:rsidRPr="008B10A6" w:rsidRDefault="007B615B" w:rsidP="007B615B">
      <w:pPr>
        <w:numPr>
          <w:ilvl w:val="0"/>
          <w:numId w:val="23"/>
        </w:numPr>
        <w:tabs>
          <w:tab w:val="left" w:pos="1134"/>
        </w:tabs>
        <w:autoSpaceDE w:val="0"/>
        <w:autoSpaceDN w:val="0"/>
        <w:adjustRightInd w:val="0"/>
        <w:ind w:left="0" w:firstLine="720"/>
        <w:jc w:val="both"/>
      </w:pPr>
      <w:r w:rsidRPr="008B10A6">
        <w:t>Видеозапись собрания или конференции граждан, в том числе собрания или конференции граждан по вопросам осуществления ТОС (при наличии);</w:t>
      </w:r>
    </w:p>
    <w:p w14:paraId="326FBFD6" w14:textId="77777777" w:rsidR="007B615B" w:rsidRPr="00C86E3B" w:rsidRDefault="007B615B" w:rsidP="007B615B">
      <w:pPr>
        <w:numPr>
          <w:ilvl w:val="0"/>
          <w:numId w:val="23"/>
        </w:numPr>
        <w:tabs>
          <w:tab w:val="left" w:pos="1134"/>
        </w:tabs>
        <w:autoSpaceDE w:val="0"/>
        <w:autoSpaceDN w:val="0"/>
        <w:adjustRightInd w:val="0"/>
        <w:ind w:left="0" w:firstLine="720"/>
        <w:jc w:val="both"/>
      </w:pPr>
      <w: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14:paraId="041F466B" w14:textId="77777777" w:rsidR="007B615B" w:rsidRDefault="007B615B" w:rsidP="007B615B">
      <w:pPr>
        <w:numPr>
          <w:ilvl w:val="0"/>
          <w:numId w:val="23"/>
        </w:numPr>
        <w:tabs>
          <w:tab w:val="left" w:pos="1134"/>
        </w:tabs>
        <w:autoSpaceDE w:val="0"/>
        <w:autoSpaceDN w:val="0"/>
        <w:adjustRightInd w:val="0"/>
        <w:ind w:left="0" w:firstLine="720"/>
        <w:jc w:val="both"/>
      </w:pPr>
      <w:r w:rsidRPr="00C86E3B">
        <w:t>Согласие на обработку персональных данных инициатора</w:t>
      </w:r>
      <w:r>
        <w:t xml:space="preserve"> </w:t>
      </w:r>
      <w:r w:rsidRPr="00C86E3B">
        <w:t>проекта (</w:t>
      </w:r>
      <w:r>
        <w:t>в случае внесения проекта инициативной группой, согласие на обработку персональных данных представляют все участники</w:t>
      </w:r>
      <w:r w:rsidRPr="00C86E3B">
        <w:t xml:space="preserve"> инициативной группы).</w:t>
      </w:r>
    </w:p>
    <w:p w14:paraId="3EDD29E6" w14:textId="77777777" w:rsidR="007B615B" w:rsidRDefault="007B615B" w:rsidP="007B615B">
      <w:pPr>
        <w:pStyle w:val="Heading10"/>
        <w:keepNext/>
        <w:keepLines/>
        <w:shd w:val="clear" w:color="auto" w:fill="auto"/>
        <w:spacing w:before="0" w:line="240" w:lineRule="auto"/>
        <w:ind w:right="60" w:firstLine="0"/>
        <w:jc w:val="right"/>
      </w:pPr>
      <w:r w:rsidRPr="00453C67">
        <w:t xml:space="preserve"> </w:t>
      </w:r>
    </w:p>
    <w:p w14:paraId="459D2AC8" w14:textId="77777777" w:rsidR="007B615B" w:rsidRDefault="007B615B" w:rsidP="007B615B">
      <w:r>
        <w:br w:type="page"/>
      </w:r>
    </w:p>
    <w:p w14:paraId="397F0669" w14:textId="77777777" w:rsidR="007B615B" w:rsidRPr="00102340" w:rsidRDefault="007B615B" w:rsidP="007B615B">
      <w:pPr>
        <w:autoSpaceDE w:val="0"/>
        <w:autoSpaceDN w:val="0"/>
        <w:adjustRightInd w:val="0"/>
        <w:ind w:left="5670"/>
        <w:jc w:val="right"/>
        <w:rPr>
          <w:bCs/>
        </w:rPr>
      </w:pPr>
      <w:r w:rsidRPr="00102340">
        <w:rPr>
          <w:bCs/>
        </w:rPr>
        <w:lastRenderedPageBreak/>
        <w:t>ПРИЛОЖЕНИЕ</w:t>
      </w:r>
      <w:r>
        <w:rPr>
          <w:bCs/>
        </w:rPr>
        <w:t xml:space="preserve"> 3</w:t>
      </w:r>
    </w:p>
    <w:p w14:paraId="5925B61F" w14:textId="77777777" w:rsidR="007B615B" w:rsidRPr="00102340" w:rsidRDefault="007B615B" w:rsidP="007B615B">
      <w:pPr>
        <w:autoSpaceDE w:val="0"/>
        <w:autoSpaceDN w:val="0"/>
        <w:adjustRightInd w:val="0"/>
        <w:ind w:left="5670"/>
        <w:jc w:val="right"/>
        <w:rPr>
          <w:bCs/>
        </w:rPr>
      </w:pPr>
      <w:r w:rsidRPr="00102340">
        <w:rPr>
          <w:bCs/>
        </w:rPr>
        <w:t xml:space="preserve">к Положению </w:t>
      </w:r>
    </w:p>
    <w:p w14:paraId="16C8A426" w14:textId="77777777" w:rsidR="007B615B" w:rsidRDefault="007B615B" w:rsidP="007B615B">
      <w:pPr>
        <w:autoSpaceDE w:val="0"/>
        <w:autoSpaceDN w:val="0"/>
        <w:adjustRightInd w:val="0"/>
        <w:jc w:val="both"/>
      </w:pPr>
    </w:p>
    <w:p w14:paraId="2A4DF3F6" w14:textId="77777777" w:rsidR="007B615B" w:rsidRDefault="007B615B" w:rsidP="007B615B">
      <w:pPr>
        <w:autoSpaceDE w:val="0"/>
        <w:autoSpaceDN w:val="0"/>
        <w:adjustRightInd w:val="0"/>
        <w:jc w:val="right"/>
      </w:pPr>
      <w:r>
        <w:t>(форма)</w:t>
      </w:r>
    </w:p>
    <w:p w14:paraId="0B94FA04" w14:textId="77777777" w:rsidR="007B615B" w:rsidRDefault="007B615B" w:rsidP="007B615B">
      <w:pPr>
        <w:autoSpaceDE w:val="0"/>
        <w:autoSpaceDN w:val="0"/>
        <w:adjustRightInd w:val="0"/>
        <w:ind w:firstLine="709"/>
        <w:jc w:val="center"/>
      </w:pPr>
    </w:p>
    <w:p w14:paraId="6D48102A" w14:textId="77777777" w:rsidR="007B615B" w:rsidRPr="00BA5B98" w:rsidRDefault="007B615B" w:rsidP="007B615B">
      <w:pPr>
        <w:autoSpaceDE w:val="0"/>
        <w:autoSpaceDN w:val="0"/>
        <w:adjustRightInd w:val="0"/>
        <w:ind w:firstLine="709"/>
        <w:jc w:val="center"/>
      </w:pPr>
      <w:r w:rsidRPr="00BA5B98">
        <w:t>Согласие на обработку персональных данных</w:t>
      </w:r>
    </w:p>
    <w:p w14:paraId="00A11B9D" w14:textId="77777777" w:rsidR="007B615B" w:rsidRPr="00C27FA4" w:rsidRDefault="007B615B" w:rsidP="007B615B">
      <w:pPr>
        <w:autoSpaceDE w:val="0"/>
        <w:autoSpaceDN w:val="0"/>
        <w:adjustRightInd w:val="0"/>
        <w:ind w:firstLine="709"/>
        <w:jc w:val="center"/>
      </w:pPr>
    </w:p>
    <w:p w14:paraId="3FAD0F5B" w14:textId="77777777" w:rsidR="007B615B" w:rsidRPr="00C27FA4" w:rsidRDefault="007B615B" w:rsidP="007B615B">
      <w:pPr>
        <w:autoSpaceDE w:val="0"/>
        <w:autoSpaceDN w:val="0"/>
        <w:adjustRightInd w:val="0"/>
        <w:ind w:firstLine="709"/>
        <w:jc w:val="both"/>
      </w:pPr>
      <w:r w:rsidRPr="00C27FA4">
        <w:t xml:space="preserve">    Я, ___________________________________________________________________,</w:t>
      </w:r>
    </w:p>
    <w:p w14:paraId="6D32EE2C" w14:textId="77777777" w:rsidR="007B615B" w:rsidRPr="00BA5B98" w:rsidRDefault="007B615B" w:rsidP="007B615B">
      <w:pPr>
        <w:autoSpaceDE w:val="0"/>
        <w:autoSpaceDN w:val="0"/>
        <w:adjustRightInd w:val="0"/>
        <w:ind w:firstLine="709"/>
        <w:jc w:val="center"/>
        <w:rPr>
          <w:vertAlign w:val="superscript"/>
        </w:rPr>
      </w:pPr>
      <w:r w:rsidRPr="00BA5B98">
        <w:rPr>
          <w:vertAlign w:val="superscript"/>
        </w:rPr>
        <w:t>(фамилия, имя, отчество)</w:t>
      </w:r>
    </w:p>
    <w:p w14:paraId="55E80AAA" w14:textId="77777777" w:rsidR="007B615B" w:rsidRPr="00C27FA4" w:rsidRDefault="007B615B" w:rsidP="007B615B">
      <w:pPr>
        <w:autoSpaceDE w:val="0"/>
        <w:autoSpaceDN w:val="0"/>
        <w:adjustRightInd w:val="0"/>
        <w:jc w:val="both"/>
      </w:pPr>
      <w:r w:rsidRPr="00C27FA4">
        <w:t>зарегистрированный (</w:t>
      </w:r>
      <w:proofErr w:type="spellStart"/>
      <w:r w:rsidRPr="00C27FA4">
        <w:t>ая</w:t>
      </w:r>
      <w:proofErr w:type="spellEnd"/>
      <w:r w:rsidRPr="00C27FA4">
        <w:t>) по адресу: ______________________________________</w:t>
      </w:r>
      <w:r>
        <w:t>_______</w:t>
      </w:r>
      <w:r w:rsidRPr="00C27FA4">
        <w:t>__</w:t>
      </w:r>
    </w:p>
    <w:p w14:paraId="41EDFF30" w14:textId="77777777" w:rsidR="007B615B" w:rsidRPr="00C27FA4" w:rsidRDefault="007B615B" w:rsidP="007B615B">
      <w:pPr>
        <w:autoSpaceDE w:val="0"/>
        <w:autoSpaceDN w:val="0"/>
        <w:adjustRightInd w:val="0"/>
        <w:jc w:val="both"/>
      </w:pPr>
      <w:r w:rsidRPr="00C27FA4">
        <w:t>______________________________________________________________________</w:t>
      </w:r>
      <w:r>
        <w:t>____</w:t>
      </w:r>
      <w:r w:rsidRPr="00C27FA4">
        <w:t>____,</w:t>
      </w:r>
    </w:p>
    <w:p w14:paraId="6263AFB3" w14:textId="77777777" w:rsidR="007B615B" w:rsidRPr="00C27FA4" w:rsidRDefault="007B615B" w:rsidP="007B615B">
      <w:pPr>
        <w:autoSpaceDE w:val="0"/>
        <w:autoSpaceDN w:val="0"/>
        <w:adjustRightInd w:val="0"/>
        <w:jc w:val="both"/>
      </w:pPr>
      <w:r w:rsidRPr="00C27FA4">
        <w:t xml:space="preserve">серия ______________ </w:t>
      </w:r>
      <w:r>
        <w:t>№</w:t>
      </w:r>
      <w:r w:rsidRPr="00C27FA4">
        <w:t xml:space="preserve"> ____</w:t>
      </w:r>
      <w:r>
        <w:t>____</w:t>
      </w:r>
      <w:r w:rsidRPr="00C27FA4">
        <w:t>____ выдан __________________</w:t>
      </w:r>
      <w:r>
        <w:t>__</w:t>
      </w:r>
      <w:r w:rsidRPr="00C27FA4">
        <w:t>__________________,</w:t>
      </w:r>
    </w:p>
    <w:p w14:paraId="25584902" w14:textId="77777777" w:rsidR="007B615B" w:rsidRPr="00BA5B98" w:rsidRDefault="007B615B" w:rsidP="007B615B">
      <w:pPr>
        <w:autoSpaceDE w:val="0"/>
        <w:autoSpaceDN w:val="0"/>
        <w:adjustRightInd w:val="0"/>
        <w:ind w:firstLine="709"/>
        <w:jc w:val="both"/>
        <w:rPr>
          <w:vertAlign w:val="superscript"/>
        </w:rPr>
      </w:pPr>
      <w:r>
        <w:rPr>
          <w:vertAlign w:val="superscript"/>
        </w:rPr>
        <w:t xml:space="preserve">     </w:t>
      </w:r>
      <w:r w:rsidRPr="00BA5B98">
        <w:rPr>
          <w:vertAlign w:val="superscript"/>
        </w:rPr>
        <w:t xml:space="preserve">(документа, удостоверяющего </w:t>
      </w:r>
      <w:proofErr w:type="gramStart"/>
      <w:r w:rsidRPr="00BA5B98">
        <w:rPr>
          <w:vertAlign w:val="superscript"/>
        </w:rPr>
        <w:t xml:space="preserve">личность)   </w:t>
      </w:r>
      <w:proofErr w:type="gramEnd"/>
      <w:r w:rsidRPr="00BA5B98">
        <w:rPr>
          <w:vertAlign w:val="superscript"/>
        </w:rPr>
        <w:t xml:space="preserve">           </w:t>
      </w:r>
      <w:r>
        <w:rPr>
          <w:vertAlign w:val="superscript"/>
        </w:rPr>
        <w:t xml:space="preserve">                                                                   </w:t>
      </w:r>
      <w:r w:rsidRPr="00BA5B98">
        <w:rPr>
          <w:vertAlign w:val="superscript"/>
        </w:rPr>
        <w:t xml:space="preserve"> (дата)</w:t>
      </w:r>
    </w:p>
    <w:p w14:paraId="46F5A98B" w14:textId="77777777" w:rsidR="007B615B" w:rsidRPr="00C27FA4" w:rsidRDefault="007B615B" w:rsidP="007B615B">
      <w:pPr>
        <w:autoSpaceDE w:val="0"/>
        <w:autoSpaceDN w:val="0"/>
        <w:adjustRightInd w:val="0"/>
        <w:jc w:val="both"/>
      </w:pPr>
      <w:r w:rsidRPr="00C27FA4">
        <w:t>______________________________________________</w:t>
      </w:r>
      <w:r>
        <w:t>____</w:t>
      </w:r>
      <w:r w:rsidRPr="00C27FA4">
        <w:t>____________________________,</w:t>
      </w:r>
    </w:p>
    <w:p w14:paraId="59760ED7" w14:textId="77777777" w:rsidR="007B615B" w:rsidRPr="00BA5B98" w:rsidRDefault="007B615B" w:rsidP="007B615B">
      <w:pPr>
        <w:autoSpaceDE w:val="0"/>
        <w:autoSpaceDN w:val="0"/>
        <w:adjustRightInd w:val="0"/>
        <w:ind w:firstLine="709"/>
        <w:jc w:val="both"/>
        <w:rPr>
          <w:vertAlign w:val="superscript"/>
        </w:rPr>
      </w:pPr>
      <w:r>
        <w:rPr>
          <w:vertAlign w:val="superscript"/>
        </w:rPr>
        <w:t xml:space="preserve">                                                          </w:t>
      </w:r>
      <w:r w:rsidRPr="00BA5B98">
        <w:rPr>
          <w:vertAlign w:val="superscript"/>
        </w:rPr>
        <w:t>(орган, выдавший документ, удостоверяющий личность)</w:t>
      </w:r>
    </w:p>
    <w:p w14:paraId="212423AD" w14:textId="77777777" w:rsidR="007B615B" w:rsidRPr="00C27FA4" w:rsidRDefault="007B615B" w:rsidP="007B615B">
      <w:pPr>
        <w:autoSpaceDE w:val="0"/>
        <w:autoSpaceDN w:val="0"/>
        <w:adjustRightInd w:val="0"/>
        <w:jc w:val="both"/>
      </w:pPr>
      <w:r w:rsidRPr="00C27FA4">
        <w:t xml:space="preserve">в соответствии </w:t>
      </w:r>
      <w:r w:rsidRPr="00BA5B98">
        <w:t>со статьей 9</w:t>
      </w:r>
      <w:r w:rsidRPr="00C27FA4">
        <w:t xml:space="preserve"> Федерального закона от 27 июля 2006 года</w:t>
      </w:r>
      <w:r>
        <w:t xml:space="preserve"> №</w:t>
      </w:r>
      <w:r w:rsidRPr="00C27FA4">
        <w:t xml:space="preserve"> 152-ФЗ </w:t>
      </w:r>
      <w:r>
        <w:t xml:space="preserve">                         «</w:t>
      </w:r>
      <w:r w:rsidRPr="00C27FA4">
        <w:t>О персональных данных</w:t>
      </w:r>
      <w:r>
        <w:t>» настоящим даю свое согласие на о</w:t>
      </w:r>
      <w:r w:rsidRPr="00C27FA4">
        <w:t xml:space="preserve">бработку моих персональных данных </w:t>
      </w:r>
      <w:r>
        <w:t>местной а</w:t>
      </w:r>
      <w:r w:rsidRPr="00C27FA4">
        <w:t>дминистраци</w:t>
      </w:r>
      <w:r>
        <w:t>ей</w:t>
      </w:r>
      <w:r w:rsidRPr="00C27FA4">
        <w:t xml:space="preserve">, находящейся по </w:t>
      </w:r>
      <w:r>
        <w:t>а</w:t>
      </w:r>
      <w:r w:rsidRPr="00C27FA4">
        <w:t>дресу</w:t>
      </w:r>
      <w:r>
        <w:t>: 45____, Челябинская обл., г. (село, пос.) ________, ул. (пл.) ________, д. (корп.) __</w:t>
      </w:r>
      <w:r w:rsidRPr="00C27FA4">
        <w:t>.</w:t>
      </w:r>
    </w:p>
    <w:p w14:paraId="027967F6" w14:textId="77777777" w:rsidR="007B615B" w:rsidRPr="00C27FA4" w:rsidRDefault="007B615B" w:rsidP="007B615B">
      <w:pPr>
        <w:autoSpaceDE w:val="0"/>
        <w:autoSpaceDN w:val="0"/>
        <w:adjustRightInd w:val="0"/>
        <w:ind w:firstLine="709"/>
        <w:jc w:val="both"/>
      </w:pPr>
      <w:r>
        <w:t>Обработка персональных д</w:t>
      </w:r>
      <w:r w:rsidRPr="00C27FA4">
        <w:t>анных осуществляется операторами персональных</w:t>
      </w:r>
      <w:r>
        <w:t xml:space="preserve"> </w:t>
      </w:r>
      <w:r w:rsidRPr="00C27FA4">
        <w:t>данных в целях рассмотрения</w:t>
      </w:r>
      <w:r>
        <w:t xml:space="preserve"> </w:t>
      </w:r>
      <w:r w:rsidRPr="00C27FA4">
        <w:t>представленного</w:t>
      </w:r>
      <w:r>
        <w:t xml:space="preserve"> </w:t>
      </w:r>
      <w:r w:rsidRPr="00C27FA4">
        <w:t xml:space="preserve">мною </w:t>
      </w:r>
      <w:r>
        <w:t xml:space="preserve">инициативного </w:t>
      </w:r>
      <w:r w:rsidRPr="00C27FA4">
        <w:t>проекта на</w:t>
      </w:r>
      <w:r>
        <w:t xml:space="preserve"> </w:t>
      </w:r>
      <w:r w:rsidRPr="00C27FA4">
        <w:t>соответствие   установленных требований, подготовки</w:t>
      </w:r>
      <w:r>
        <w:t xml:space="preserve"> </w:t>
      </w:r>
      <w:r w:rsidRPr="00C27FA4">
        <w:t xml:space="preserve">заключения о </w:t>
      </w:r>
      <w:r>
        <w:t>п</w:t>
      </w:r>
      <w:r w:rsidRPr="00C27FA4">
        <w:t>равомерности, возможности, целесообразности реализации</w:t>
      </w:r>
      <w:r>
        <w:t xml:space="preserve"> </w:t>
      </w:r>
      <w:r w:rsidRPr="00C27FA4">
        <w:t>представленного мною инициативного проекта, реализации проекта, в случае</w:t>
      </w:r>
      <w:r>
        <w:t xml:space="preserve"> </w:t>
      </w:r>
      <w:r w:rsidRPr="00C27FA4">
        <w:t>прохождения его в конкурсном отборе, а также на хранение данных о</w:t>
      </w:r>
      <w:r>
        <w:t xml:space="preserve"> </w:t>
      </w:r>
      <w:r w:rsidRPr="00C27FA4">
        <w:t>реализации инициативного проекта на электронных носителях.</w:t>
      </w:r>
    </w:p>
    <w:p w14:paraId="0696001E" w14:textId="77777777" w:rsidR="007B615B" w:rsidRDefault="007B615B" w:rsidP="007B615B">
      <w:pPr>
        <w:autoSpaceDE w:val="0"/>
        <w:autoSpaceDN w:val="0"/>
        <w:adjustRightInd w:val="0"/>
        <w:ind w:firstLine="709"/>
        <w:jc w:val="both"/>
      </w:pPr>
      <w:r w:rsidRPr="00C27FA4">
        <w:t>Настоящее согласие предоставляется мной на осуществление действий в</w:t>
      </w:r>
      <w:r>
        <w:t xml:space="preserve"> </w:t>
      </w:r>
      <w:r w:rsidRPr="00C27FA4">
        <w:t>отношении моих персональных данных, которые необходимы для достижения</w:t>
      </w:r>
      <w:r>
        <w:t xml:space="preserve"> </w:t>
      </w:r>
      <w:r w:rsidRPr="00C27FA4">
        <w:t>указанных выше целей, включая (без ограничения) сбор, систематизацию,</w:t>
      </w:r>
      <w:r>
        <w:t xml:space="preserve"> </w:t>
      </w:r>
      <w:r w:rsidRPr="00C27FA4">
        <w:t>накопление, хранение, уточнение (обновление, изменение), использование,</w:t>
      </w:r>
      <w:r>
        <w:t xml:space="preserve"> </w:t>
      </w:r>
      <w:r w:rsidRPr="00C27FA4">
        <w:t>передачу третьим лицам для осуществления действий по обмену информацией,</w:t>
      </w:r>
      <w:r>
        <w:t xml:space="preserve"> </w:t>
      </w:r>
      <w:r w:rsidRPr="00C27FA4">
        <w:t>обезличивание, блокирование персональных данных, а также осуществление</w:t>
      </w:r>
      <w:r>
        <w:t xml:space="preserve"> </w:t>
      </w:r>
      <w:r w:rsidRPr="00C27FA4">
        <w:t>любых иных действий, предусмотренных действующим законодательством</w:t>
      </w:r>
      <w:r>
        <w:t xml:space="preserve"> </w:t>
      </w:r>
      <w:r w:rsidRPr="00C27FA4">
        <w:t>Российской Федерации.</w:t>
      </w:r>
    </w:p>
    <w:p w14:paraId="438F37C5" w14:textId="77777777" w:rsidR="007B615B" w:rsidRPr="00C27FA4" w:rsidRDefault="007B615B" w:rsidP="007B615B">
      <w:pPr>
        <w:autoSpaceDE w:val="0"/>
        <w:autoSpaceDN w:val="0"/>
        <w:adjustRightInd w:val="0"/>
        <w:ind w:firstLine="709"/>
        <w:jc w:val="both"/>
      </w:pPr>
      <w:r>
        <w:t xml:space="preserve">Также выражаю согласие на опубликование (обнародование) и </w:t>
      </w:r>
      <w:r w:rsidRPr="00770FCE">
        <w:t>размещени</w:t>
      </w:r>
      <w:r>
        <w:t>е</w:t>
      </w:r>
      <w:r w:rsidRPr="00770FCE">
        <w:t xml:space="preserve"> на официальном сайте</w:t>
      </w:r>
      <w:r>
        <w:t xml:space="preserve"> администрации Сосновского </w:t>
      </w:r>
      <w:proofErr w:type="gramStart"/>
      <w:r>
        <w:t>муниципального  района</w:t>
      </w:r>
      <w:proofErr w:type="gramEnd"/>
      <w:r>
        <w:t xml:space="preserve"> </w:t>
      </w:r>
      <w:r w:rsidRPr="00770FCE">
        <w:t xml:space="preserve"> в информационно-телекоммуникационной сети «Интернет»</w:t>
      </w:r>
      <w:r>
        <w:t xml:space="preserve"> сведений обо мне, как об инициаторе проекта.</w:t>
      </w:r>
    </w:p>
    <w:p w14:paraId="685B6C3A" w14:textId="77777777" w:rsidR="007B615B" w:rsidRPr="00C27FA4" w:rsidRDefault="007B615B" w:rsidP="007B615B">
      <w:pPr>
        <w:autoSpaceDE w:val="0"/>
        <w:autoSpaceDN w:val="0"/>
        <w:adjustRightInd w:val="0"/>
        <w:ind w:firstLine="709"/>
        <w:jc w:val="both"/>
      </w:pPr>
      <w:r w:rsidRPr="00C27FA4">
        <w:t>Настоящее согласие дается сроком по достижении целей обработки или в</w:t>
      </w:r>
      <w:r>
        <w:t xml:space="preserve"> </w:t>
      </w:r>
      <w:r w:rsidRPr="00C27FA4">
        <w:t>случае   утраты необходимости в достижении этих целей, если иное не</w:t>
      </w:r>
      <w:r>
        <w:t xml:space="preserve"> </w:t>
      </w:r>
      <w:r w:rsidRPr="00C27FA4">
        <w:t>предусмотрено федеральным законом.</w:t>
      </w:r>
    </w:p>
    <w:p w14:paraId="1653DEAA" w14:textId="77777777" w:rsidR="007B615B" w:rsidRPr="00C27FA4" w:rsidRDefault="007B615B" w:rsidP="007B615B">
      <w:pPr>
        <w:autoSpaceDE w:val="0"/>
        <w:autoSpaceDN w:val="0"/>
        <w:adjustRightInd w:val="0"/>
        <w:ind w:firstLine="709"/>
        <w:jc w:val="both"/>
      </w:pPr>
      <w:r w:rsidRPr="00C27FA4">
        <w:t>Согласие на обработку персональных данных может быть отозвано.</w:t>
      </w:r>
    </w:p>
    <w:p w14:paraId="2A91E152" w14:textId="77777777" w:rsidR="007B615B" w:rsidRPr="00C27FA4" w:rsidRDefault="007B615B" w:rsidP="007B615B">
      <w:pPr>
        <w:autoSpaceDE w:val="0"/>
        <w:autoSpaceDN w:val="0"/>
        <w:adjustRightInd w:val="0"/>
        <w:ind w:firstLine="709"/>
        <w:jc w:val="both"/>
      </w:pPr>
    </w:p>
    <w:p w14:paraId="397DDE28" w14:textId="77777777" w:rsidR="007B615B" w:rsidRPr="00C27FA4" w:rsidRDefault="007B615B" w:rsidP="007B615B">
      <w:pPr>
        <w:autoSpaceDE w:val="0"/>
        <w:autoSpaceDN w:val="0"/>
        <w:adjustRightInd w:val="0"/>
        <w:ind w:firstLine="709"/>
        <w:jc w:val="both"/>
      </w:pPr>
      <w:r w:rsidRPr="00C27FA4">
        <w:t>______________________________________________/___________________________/</w:t>
      </w:r>
    </w:p>
    <w:p w14:paraId="2CC0766E" w14:textId="77777777" w:rsidR="007B615B" w:rsidRPr="005E4C86" w:rsidRDefault="007B615B" w:rsidP="007B615B">
      <w:pPr>
        <w:autoSpaceDE w:val="0"/>
        <w:autoSpaceDN w:val="0"/>
        <w:adjustRightInd w:val="0"/>
        <w:ind w:firstLine="709"/>
        <w:jc w:val="both"/>
        <w:rPr>
          <w:vertAlign w:val="superscript"/>
        </w:rPr>
      </w:pPr>
      <w:r w:rsidRPr="005E4C86">
        <w:rPr>
          <w:vertAlign w:val="superscript"/>
        </w:rPr>
        <w:t xml:space="preserve">        </w:t>
      </w:r>
      <w:r>
        <w:rPr>
          <w:vertAlign w:val="superscript"/>
        </w:rPr>
        <w:t xml:space="preserve">                                          </w:t>
      </w:r>
      <w:r w:rsidRPr="005E4C86">
        <w:rPr>
          <w:vertAlign w:val="superscript"/>
        </w:rPr>
        <w:t xml:space="preserve">(фамилия, имя, </w:t>
      </w:r>
      <w:proofErr w:type="gramStart"/>
      <w:r w:rsidRPr="005E4C86">
        <w:rPr>
          <w:vertAlign w:val="superscript"/>
        </w:rPr>
        <w:t xml:space="preserve">отчество)   </w:t>
      </w:r>
      <w:proofErr w:type="gramEnd"/>
      <w:r w:rsidRPr="005E4C86">
        <w:rPr>
          <w:vertAlign w:val="superscript"/>
        </w:rPr>
        <w:t xml:space="preserve">                </w:t>
      </w:r>
      <w:r>
        <w:rPr>
          <w:vertAlign w:val="superscript"/>
        </w:rPr>
        <w:t xml:space="preserve">                                                             </w:t>
      </w:r>
      <w:r w:rsidRPr="005E4C86">
        <w:rPr>
          <w:vertAlign w:val="superscript"/>
        </w:rPr>
        <w:t xml:space="preserve"> (подпись)</w:t>
      </w:r>
    </w:p>
    <w:p w14:paraId="6E8C21E4" w14:textId="77777777" w:rsidR="007B615B" w:rsidRDefault="007B615B" w:rsidP="007B615B">
      <w:pPr>
        <w:autoSpaceDE w:val="0"/>
        <w:autoSpaceDN w:val="0"/>
        <w:adjustRightInd w:val="0"/>
        <w:ind w:left="5670"/>
        <w:jc w:val="right"/>
        <w:rPr>
          <w:bCs/>
        </w:rPr>
      </w:pPr>
    </w:p>
    <w:p w14:paraId="10FD100E" w14:textId="77777777" w:rsidR="007B615B" w:rsidRDefault="007B615B" w:rsidP="007B615B">
      <w:pPr>
        <w:autoSpaceDE w:val="0"/>
        <w:autoSpaceDN w:val="0"/>
        <w:adjustRightInd w:val="0"/>
        <w:ind w:left="5670"/>
        <w:jc w:val="right"/>
        <w:rPr>
          <w:bCs/>
        </w:rPr>
      </w:pPr>
    </w:p>
    <w:p w14:paraId="575DB609" w14:textId="77777777" w:rsidR="007B615B" w:rsidRDefault="007B615B" w:rsidP="007B615B">
      <w:pPr>
        <w:autoSpaceDE w:val="0"/>
        <w:autoSpaceDN w:val="0"/>
        <w:adjustRightInd w:val="0"/>
        <w:ind w:left="5670"/>
        <w:jc w:val="right"/>
        <w:rPr>
          <w:bCs/>
        </w:rPr>
      </w:pPr>
    </w:p>
    <w:p w14:paraId="411D6604" w14:textId="77777777" w:rsidR="007B615B" w:rsidRDefault="007B615B" w:rsidP="007B615B">
      <w:pPr>
        <w:autoSpaceDE w:val="0"/>
        <w:autoSpaceDN w:val="0"/>
        <w:adjustRightInd w:val="0"/>
        <w:ind w:left="5670"/>
        <w:jc w:val="right"/>
        <w:rPr>
          <w:bCs/>
        </w:rPr>
      </w:pPr>
    </w:p>
    <w:p w14:paraId="1FDF6CC4" w14:textId="77777777" w:rsidR="007B615B" w:rsidRDefault="007B615B" w:rsidP="007B615B">
      <w:pPr>
        <w:autoSpaceDE w:val="0"/>
        <w:autoSpaceDN w:val="0"/>
        <w:adjustRightInd w:val="0"/>
        <w:ind w:left="5670"/>
        <w:jc w:val="right"/>
        <w:rPr>
          <w:bCs/>
        </w:rPr>
      </w:pPr>
    </w:p>
    <w:p w14:paraId="595C4F5A" w14:textId="77777777" w:rsidR="007B615B" w:rsidRDefault="007B615B" w:rsidP="007B615B">
      <w:pPr>
        <w:autoSpaceDE w:val="0"/>
        <w:autoSpaceDN w:val="0"/>
        <w:adjustRightInd w:val="0"/>
        <w:ind w:left="5670"/>
        <w:jc w:val="right"/>
        <w:rPr>
          <w:bCs/>
        </w:rPr>
      </w:pPr>
    </w:p>
    <w:p w14:paraId="455D19B8" w14:textId="77777777" w:rsidR="007B615B" w:rsidRDefault="007B615B" w:rsidP="007B615B">
      <w:pPr>
        <w:autoSpaceDE w:val="0"/>
        <w:autoSpaceDN w:val="0"/>
        <w:adjustRightInd w:val="0"/>
        <w:ind w:left="5670"/>
        <w:jc w:val="right"/>
        <w:rPr>
          <w:bCs/>
        </w:rPr>
      </w:pPr>
    </w:p>
    <w:p w14:paraId="1FB08282" w14:textId="77777777" w:rsidR="007B615B" w:rsidRDefault="007B615B" w:rsidP="007B615B">
      <w:pPr>
        <w:autoSpaceDE w:val="0"/>
        <w:autoSpaceDN w:val="0"/>
        <w:adjustRightInd w:val="0"/>
        <w:ind w:left="5670"/>
        <w:jc w:val="right"/>
        <w:rPr>
          <w:bCs/>
        </w:rPr>
      </w:pPr>
    </w:p>
    <w:p w14:paraId="518B86D3" w14:textId="77777777" w:rsidR="007B615B" w:rsidRDefault="007B615B" w:rsidP="007B615B">
      <w:pPr>
        <w:autoSpaceDE w:val="0"/>
        <w:autoSpaceDN w:val="0"/>
        <w:adjustRightInd w:val="0"/>
        <w:ind w:left="5670"/>
        <w:jc w:val="right"/>
        <w:rPr>
          <w:bCs/>
        </w:rPr>
      </w:pPr>
    </w:p>
    <w:p w14:paraId="70C01F12" w14:textId="77777777" w:rsidR="007B615B" w:rsidRDefault="007B615B" w:rsidP="007B615B">
      <w:pPr>
        <w:autoSpaceDE w:val="0"/>
        <w:autoSpaceDN w:val="0"/>
        <w:adjustRightInd w:val="0"/>
        <w:ind w:left="5670"/>
        <w:jc w:val="right"/>
        <w:rPr>
          <w:bCs/>
        </w:rPr>
      </w:pPr>
    </w:p>
    <w:p w14:paraId="15177AAA" w14:textId="77777777" w:rsidR="004B42BE" w:rsidRDefault="004B42BE" w:rsidP="007B615B">
      <w:pPr>
        <w:autoSpaceDE w:val="0"/>
        <w:autoSpaceDN w:val="0"/>
        <w:adjustRightInd w:val="0"/>
        <w:ind w:left="5670"/>
        <w:jc w:val="right"/>
        <w:rPr>
          <w:bCs/>
        </w:rPr>
      </w:pPr>
    </w:p>
    <w:p w14:paraId="0DB2AC01" w14:textId="77777777" w:rsidR="004B42BE" w:rsidRDefault="004B42BE" w:rsidP="007B615B">
      <w:pPr>
        <w:autoSpaceDE w:val="0"/>
        <w:autoSpaceDN w:val="0"/>
        <w:adjustRightInd w:val="0"/>
        <w:ind w:left="5670"/>
        <w:jc w:val="right"/>
        <w:rPr>
          <w:bCs/>
        </w:rPr>
      </w:pPr>
    </w:p>
    <w:p w14:paraId="58DF41E9" w14:textId="77777777" w:rsidR="004B42BE" w:rsidRDefault="004B42BE" w:rsidP="007B615B">
      <w:pPr>
        <w:autoSpaceDE w:val="0"/>
        <w:autoSpaceDN w:val="0"/>
        <w:adjustRightInd w:val="0"/>
        <w:ind w:left="5670"/>
        <w:jc w:val="right"/>
        <w:rPr>
          <w:bCs/>
        </w:rPr>
      </w:pPr>
    </w:p>
    <w:p w14:paraId="2C17E0E0" w14:textId="77777777" w:rsidR="004B42BE" w:rsidRDefault="004B42BE" w:rsidP="007B615B">
      <w:pPr>
        <w:autoSpaceDE w:val="0"/>
        <w:autoSpaceDN w:val="0"/>
        <w:adjustRightInd w:val="0"/>
        <w:ind w:left="5670"/>
        <w:jc w:val="right"/>
        <w:rPr>
          <w:bCs/>
        </w:rPr>
      </w:pPr>
    </w:p>
    <w:p w14:paraId="3BCAE77C" w14:textId="77777777" w:rsidR="004B42BE" w:rsidRDefault="004B42BE" w:rsidP="007B615B">
      <w:pPr>
        <w:autoSpaceDE w:val="0"/>
        <w:autoSpaceDN w:val="0"/>
        <w:adjustRightInd w:val="0"/>
        <w:ind w:left="5670"/>
        <w:jc w:val="right"/>
        <w:rPr>
          <w:bCs/>
        </w:rPr>
      </w:pPr>
    </w:p>
    <w:p w14:paraId="358F04BF" w14:textId="77777777" w:rsidR="004B42BE" w:rsidRDefault="004B42BE" w:rsidP="007B615B">
      <w:pPr>
        <w:autoSpaceDE w:val="0"/>
        <w:autoSpaceDN w:val="0"/>
        <w:adjustRightInd w:val="0"/>
        <w:ind w:left="5670"/>
        <w:jc w:val="right"/>
        <w:rPr>
          <w:bCs/>
        </w:rPr>
      </w:pPr>
    </w:p>
    <w:p w14:paraId="3C164CE3" w14:textId="77777777" w:rsidR="004B42BE" w:rsidRDefault="004B42BE" w:rsidP="007B615B">
      <w:pPr>
        <w:autoSpaceDE w:val="0"/>
        <w:autoSpaceDN w:val="0"/>
        <w:adjustRightInd w:val="0"/>
        <w:ind w:left="5670"/>
        <w:jc w:val="right"/>
        <w:rPr>
          <w:bCs/>
        </w:rPr>
      </w:pPr>
    </w:p>
    <w:p w14:paraId="1574EE40" w14:textId="4AB5D0C1" w:rsidR="007B615B" w:rsidRPr="004E4468" w:rsidRDefault="007B615B" w:rsidP="007B615B">
      <w:pPr>
        <w:autoSpaceDE w:val="0"/>
        <w:autoSpaceDN w:val="0"/>
        <w:adjustRightInd w:val="0"/>
        <w:ind w:left="5670"/>
        <w:jc w:val="right"/>
        <w:rPr>
          <w:bCs/>
        </w:rPr>
      </w:pPr>
      <w:r w:rsidRPr="004E4468">
        <w:rPr>
          <w:bCs/>
        </w:rPr>
        <w:t>ПРИЛОЖЕНИЕ 4</w:t>
      </w:r>
    </w:p>
    <w:p w14:paraId="41E4D8B4" w14:textId="77777777" w:rsidR="007B615B" w:rsidRPr="004E4468" w:rsidRDefault="007B615B" w:rsidP="007B615B">
      <w:pPr>
        <w:autoSpaceDE w:val="0"/>
        <w:autoSpaceDN w:val="0"/>
        <w:adjustRightInd w:val="0"/>
        <w:ind w:left="5670"/>
        <w:jc w:val="right"/>
        <w:rPr>
          <w:bCs/>
        </w:rPr>
      </w:pPr>
      <w:r w:rsidRPr="004E4468">
        <w:rPr>
          <w:bCs/>
        </w:rPr>
        <w:t xml:space="preserve">к Положению </w:t>
      </w:r>
    </w:p>
    <w:p w14:paraId="035A47DD" w14:textId="77777777" w:rsidR="007B615B" w:rsidRPr="004E4468" w:rsidRDefault="007B615B" w:rsidP="007B615B">
      <w:pPr>
        <w:autoSpaceDE w:val="0"/>
        <w:autoSpaceDN w:val="0"/>
        <w:adjustRightInd w:val="0"/>
        <w:jc w:val="both"/>
      </w:pPr>
    </w:p>
    <w:p w14:paraId="39838DED" w14:textId="77777777" w:rsidR="007B615B" w:rsidRPr="004E4468" w:rsidRDefault="007B615B" w:rsidP="007B615B">
      <w:pPr>
        <w:autoSpaceDE w:val="0"/>
        <w:autoSpaceDN w:val="0"/>
        <w:adjustRightInd w:val="0"/>
        <w:jc w:val="right"/>
      </w:pPr>
      <w:r w:rsidRPr="004E4468">
        <w:t>(форма)</w:t>
      </w:r>
    </w:p>
    <w:p w14:paraId="06E8901F" w14:textId="77777777" w:rsidR="007B615B" w:rsidRDefault="007B615B" w:rsidP="007B615B">
      <w:pPr>
        <w:pStyle w:val="Heading10"/>
        <w:keepNext/>
        <w:keepLines/>
        <w:shd w:val="clear" w:color="auto" w:fill="auto"/>
        <w:spacing w:before="0" w:line="240" w:lineRule="auto"/>
        <w:ind w:right="60" w:firstLine="0"/>
        <w:jc w:val="right"/>
      </w:pPr>
    </w:p>
    <w:p w14:paraId="22EDB2A1" w14:textId="77777777" w:rsidR="007B615B" w:rsidRPr="004E4468" w:rsidRDefault="007B615B" w:rsidP="007B615B">
      <w:pPr>
        <w:pStyle w:val="Heading10"/>
        <w:keepNext/>
        <w:keepLines/>
        <w:shd w:val="clear" w:color="auto" w:fill="auto"/>
        <w:spacing w:before="0" w:line="240" w:lineRule="auto"/>
        <w:ind w:right="60" w:firstLine="0"/>
        <w:jc w:val="right"/>
      </w:pPr>
    </w:p>
    <w:p w14:paraId="13EA9B44" w14:textId="77777777" w:rsidR="007B615B" w:rsidRPr="004E4468" w:rsidRDefault="007B615B" w:rsidP="007B615B">
      <w:pPr>
        <w:pStyle w:val="Heading10"/>
        <w:keepNext/>
        <w:keepLines/>
        <w:shd w:val="clear" w:color="auto" w:fill="auto"/>
        <w:spacing w:before="0" w:line="298" w:lineRule="exact"/>
        <w:ind w:right="60" w:firstLine="0"/>
        <w:jc w:val="center"/>
      </w:pPr>
      <w:r w:rsidRPr="004E4468">
        <w:t>Критерии конкурсного отбора инициативных проект</w:t>
      </w:r>
      <w:bookmarkEnd w:id="8"/>
      <w:r w:rsidRPr="004E4468">
        <w:t>ов</w:t>
      </w:r>
      <w:r w:rsidRPr="004E4468">
        <w:rPr>
          <w:rStyle w:val="a6"/>
        </w:rPr>
        <w:footnoteReference w:id="2"/>
      </w:r>
    </w:p>
    <w:p w14:paraId="2A532BD6" w14:textId="77777777" w:rsidR="007B615B" w:rsidRPr="004E4468" w:rsidRDefault="007B615B" w:rsidP="007B615B">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7B615B" w:rsidRPr="004E4468" w14:paraId="6B062717"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3C58A0E" w14:textId="77777777" w:rsidR="007B615B" w:rsidRPr="004E4468" w:rsidRDefault="007B615B" w:rsidP="00C84FDD">
            <w:pPr>
              <w:pStyle w:val="10"/>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5C4E28B4" w14:textId="77777777" w:rsidR="007B615B" w:rsidRPr="004E4468" w:rsidRDefault="007B615B" w:rsidP="00C84FDD">
            <w:pPr>
              <w:pStyle w:val="10"/>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3D7C77A1"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7B615B" w:rsidRPr="004E4468" w14:paraId="48FACC2B" w14:textId="77777777" w:rsidTr="00C84FD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661681C2" w14:textId="77777777" w:rsidR="007B615B" w:rsidRPr="004E4468" w:rsidRDefault="007B615B" w:rsidP="00C84FDD">
            <w:pPr>
              <w:pStyle w:val="10"/>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087CD89B"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388E5FB7" w14:textId="77777777" w:rsidR="007B615B" w:rsidRPr="004E4468" w:rsidRDefault="007B615B" w:rsidP="00C84FDD">
            <w:pPr>
              <w:pStyle w:val="10"/>
              <w:spacing w:after="0" w:line="240" w:lineRule="auto"/>
              <w:ind w:left="26"/>
              <w:jc w:val="center"/>
              <w:rPr>
                <w:sz w:val="24"/>
                <w:szCs w:val="24"/>
              </w:rPr>
            </w:pPr>
          </w:p>
        </w:tc>
      </w:tr>
      <w:tr w:rsidR="007B615B" w:rsidRPr="004E4468" w14:paraId="1B32A0D1" w14:textId="77777777" w:rsidTr="00C84FD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8775B8C" w14:textId="77777777" w:rsidR="007B615B" w:rsidRPr="004E4468" w:rsidRDefault="007B615B" w:rsidP="00C84FDD">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75FFE019"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744521E7"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5</w:t>
            </w:r>
          </w:p>
        </w:tc>
      </w:tr>
      <w:tr w:rsidR="007B615B" w:rsidRPr="004E4468" w14:paraId="077ABAA5"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00503C2F" w14:textId="77777777" w:rsidR="007B615B" w:rsidRPr="004E4468" w:rsidRDefault="007B615B" w:rsidP="00C84FDD">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21218AC7"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ED5B483"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5</w:t>
            </w:r>
          </w:p>
        </w:tc>
      </w:tr>
      <w:tr w:rsidR="007B615B" w:rsidRPr="004E4468" w14:paraId="69CCE753"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0A56F023" w14:textId="77777777" w:rsidR="007B615B" w:rsidRPr="004E4468" w:rsidRDefault="007B615B" w:rsidP="00C84FDD">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444717ED"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766DB530"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5</w:t>
            </w:r>
          </w:p>
        </w:tc>
      </w:tr>
      <w:tr w:rsidR="007B615B" w:rsidRPr="004E4468" w14:paraId="13ED199D"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74D342C6" w14:textId="77777777" w:rsidR="007B615B" w:rsidRPr="004E4468" w:rsidRDefault="007B615B" w:rsidP="00C84FDD">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67B5AE26"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3FE6CA56"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5</w:t>
            </w:r>
          </w:p>
        </w:tc>
      </w:tr>
      <w:tr w:rsidR="007B615B" w:rsidRPr="004E4468" w14:paraId="4DAEB7E8"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09FC63BF" w14:textId="77777777" w:rsidR="007B615B" w:rsidRPr="004E4468" w:rsidRDefault="007B615B" w:rsidP="00C84FDD">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328B4358"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23A36036"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4</w:t>
            </w:r>
          </w:p>
        </w:tc>
      </w:tr>
      <w:tr w:rsidR="007B615B" w:rsidRPr="004E4468" w14:paraId="6F348163"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2D21347" w14:textId="77777777" w:rsidR="007B615B" w:rsidRPr="00B227F2" w:rsidRDefault="007B615B" w:rsidP="00C84FDD">
            <w:pPr>
              <w:pStyle w:val="10"/>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14:paraId="103A5606" w14:textId="77777777" w:rsidR="007B615B" w:rsidRPr="00B227F2" w:rsidRDefault="007B615B" w:rsidP="00C84FDD">
            <w:pPr>
              <w:pStyle w:val="10"/>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2902E5BE" w14:textId="77777777" w:rsidR="007B615B" w:rsidRPr="00B227F2" w:rsidRDefault="007B615B" w:rsidP="00C84FDD">
            <w:pPr>
              <w:pStyle w:val="10"/>
              <w:shd w:val="clear" w:color="auto" w:fill="auto"/>
              <w:spacing w:after="0" w:line="240" w:lineRule="auto"/>
              <w:ind w:left="26" w:firstLine="0"/>
              <w:jc w:val="center"/>
              <w:rPr>
                <w:sz w:val="24"/>
                <w:szCs w:val="24"/>
              </w:rPr>
            </w:pPr>
          </w:p>
        </w:tc>
      </w:tr>
      <w:tr w:rsidR="007B615B" w:rsidRPr="004E4468" w14:paraId="40EC87D6" w14:textId="77777777" w:rsidTr="00C84FD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C54AB39" w14:textId="77777777" w:rsidR="007B615B" w:rsidRPr="00B227F2" w:rsidRDefault="007B615B" w:rsidP="00C84FDD">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14:paraId="67399813" w14:textId="77777777" w:rsidR="007B615B" w:rsidRPr="00B227F2" w:rsidRDefault="007B615B" w:rsidP="00C84FDD">
            <w:pPr>
              <w:autoSpaceDE w:val="0"/>
              <w:autoSpaceDN w:val="0"/>
              <w:adjustRightInd w:val="0"/>
              <w:ind w:left="174" w:right="95"/>
            </w:pPr>
            <w:r w:rsidRPr="00B227F2">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278C0019" w14:textId="77777777" w:rsidR="007B615B" w:rsidRPr="00B227F2" w:rsidRDefault="007B615B" w:rsidP="00C84FDD">
            <w:pPr>
              <w:pStyle w:val="10"/>
              <w:shd w:val="clear" w:color="auto" w:fill="auto"/>
              <w:spacing w:after="0" w:line="240" w:lineRule="auto"/>
              <w:ind w:left="26" w:firstLine="0"/>
              <w:jc w:val="center"/>
              <w:rPr>
                <w:sz w:val="24"/>
                <w:szCs w:val="24"/>
              </w:rPr>
            </w:pPr>
            <w:r w:rsidRPr="00B227F2">
              <w:rPr>
                <w:sz w:val="24"/>
                <w:szCs w:val="24"/>
              </w:rPr>
              <w:t>4</w:t>
            </w:r>
          </w:p>
        </w:tc>
      </w:tr>
      <w:tr w:rsidR="007B615B" w:rsidRPr="004E4468" w14:paraId="1F444B3E" w14:textId="77777777" w:rsidTr="00C84FD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D2404E4" w14:textId="77777777" w:rsidR="007B615B" w:rsidRPr="00B227F2" w:rsidRDefault="007B615B" w:rsidP="00C84FDD">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14:paraId="79DC8B19" w14:textId="77777777" w:rsidR="007B615B" w:rsidRPr="00B227F2" w:rsidRDefault="007B615B" w:rsidP="00C84FDD">
            <w:pPr>
              <w:autoSpaceDE w:val="0"/>
              <w:autoSpaceDN w:val="0"/>
              <w:adjustRightInd w:val="0"/>
              <w:ind w:left="174" w:right="95"/>
            </w:pPr>
            <w:r w:rsidRPr="00B227F2">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1CD129FB" w14:textId="77777777" w:rsidR="007B615B" w:rsidRPr="00B227F2" w:rsidRDefault="007B615B" w:rsidP="00C84FDD">
            <w:pPr>
              <w:pStyle w:val="10"/>
              <w:shd w:val="clear" w:color="auto" w:fill="auto"/>
              <w:spacing w:after="0" w:line="240" w:lineRule="auto"/>
              <w:ind w:left="26" w:firstLine="0"/>
              <w:jc w:val="center"/>
              <w:rPr>
                <w:sz w:val="24"/>
                <w:szCs w:val="24"/>
              </w:rPr>
            </w:pPr>
            <w:r w:rsidRPr="00B227F2">
              <w:rPr>
                <w:sz w:val="24"/>
                <w:szCs w:val="24"/>
              </w:rPr>
              <w:t>8</w:t>
            </w:r>
          </w:p>
        </w:tc>
      </w:tr>
      <w:tr w:rsidR="007B615B" w:rsidRPr="004E4468" w14:paraId="6F2D66F0" w14:textId="77777777" w:rsidTr="00C84FD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14:paraId="1A0740D3" w14:textId="77777777" w:rsidR="007B615B" w:rsidRPr="00B227F2"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234E9414" w14:textId="77777777" w:rsidR="007B615B" w:rsidRPr="00B227F2" w:rsidRDefault="007B615B" w:rsidP="00C84FDD">
            <w:pPr>
              <w:autoSpaceDE w:val="0"/>
              <w:autoSpaceDN w:val="0"/>
              <w:adjustRightInd w:val="0"/>
              <w:ind w:left="174" w:right="95"/>
            </w:pPr>
            <w:r w:rsidRPr="00B227F2">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18938A4D" w14:textId="77777777" w:rsidR="007B615B" w:rsidRPr="00B227F2" w:rsidRDefault="007B615B" w:rsidP="00C84FDD">
            <w:pPr>
              <w:pStyle w:val="10"/>
              <w:shd w:val="clear" w:color="auto" w:fill="auto"/>
              <w:spacing w:after="0" w:line="240" w:lineRule="auto"/>
              <w:ind w:left="26" w:firstLine="0"/>
              <w:jc w:val="center"/>
              <w:rPr>
                <w:sz w:val="24"/>
                <w:szCs w:val="24"/>
              </w:rPr>
            </w:pPr>
            <w:r w:rsidRPr="00B227F2">
              <w:rPr>
                <w:sz w:val="24"/>
                <w:szCs w:val="24"/>
              </w:rPr>
              <w:t>12</w:t>
            </w:r>
          </w:p>
        </w:tc>
      </w:tr>
      <w:tr w:rsidR="007B615B" w:rsidRPr="004E4468" w14:paraId="09077545"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3BD30384" w14:textId="77777777" w:rsidR="007B615B" w:rsidRPr="004E4468" w:rsidRDefault="007B615B" w:rsidP="00C84FDD">
            <w:pPr>
              <w:pStyle w:val="10"/>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293AC262"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4E4004DD" w14:textId="77777777" w:rsidR="007B615B" w:rsidRPr="004E4468" w:rsidRDefault="007B615B" w:rsidP="00C84FDD">
            <w:pPr>
              <w:pStyle w:val="10"/>
              <w:shd w:val="clear" w:color="auto" w:fill="auto"/>
              <w:spacing w:after="0" w:line="240" w:lineRule="auto"/>
              <w:ind w:left="26" w:firstLine="0"/>
              <w:jc w:val="center"/>
              <w:rPr>
                <w:sz w:val="24"/>
                <w:szCs w:val="24"/>
              </w:rPr>
            </w:pPr>
          </w:p>
        </w:tc>
      </w:tr>
      <w:tr w:rsidR="007B615B" w:rsidRPr="004E4468" w14:paraId="388DF7B6"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7E2A8984"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40EA88A9"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0089910B"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10</w:t>
            </w:r>
          </w:p>
        </w:tc>
      </w:tr>
      <w:tr w:rsidR="007B615B" w:rsidRPr="004E4468" w14:paraId="22D1D410"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3964DB1C"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6D3685E1"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5FBAF83B"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8</w:t>
            </w:r>
          </w:p>
        </w:tc>
      </w:tr>
      <w:tr w:rsidR="007B615B" w:rsidRPr="004E4468" w14:paraId="0BCDEFFC"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66C1417A"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1EF9D318"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7123F72A"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6</w:t>
            </w:r>
          </w:p>
        </w:tc>
      </w:tr>
      <w:tr w:rsidR="007B615B" w:rsidRPr="004E4468" w14:paraId="00B6BC49"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767C5569"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1AE58632"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7259F91D"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5</w:t>
            </w:r>
          </w:p>
        </w:tc>
      </w:tr>
      <w:tr w:rsidR="007B615B" w:rsidRPr="004E4468" w14:paraId="10689884"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7D61DB9D"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2E32FE7D"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7559C85D"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3</w:t>
            </w:r>
          </w:p>
        </w:tc>
      </w:tr>
      <w:tr w:rsidR="007B615B" w:rsidRPr="004E4468" w14:paraId="05FDB33E"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17AFB5D4" w14:textId="77777777" w:rsidR="007B615B" w:rsidRPr="004E4468" w:rsidRDefault="007B615B" w:rsidP="00C84FDD">
            <w:pPr>
              <w:pStyle w:val="10"/>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4ADF507E"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741FE0BD" w14:textId="77777777" w:rsidR="007B615B" w:rsidRPr="004E4468" w:rsidRDefault="007B615B" w:rsidP="00C84FDD">
            <w:pPr>
              <w:pStyle w:val="10"/>
              <w:shd w:val="clear" w:color="auto" w:fill="auto"/>
              <w:spacing w:after="0" w:line="240" w:lineRule="auto"/>
              <w:ind w:left="26" w:firstLine="0"/>
              <w:jc w:val="center"/>
              <w:rPr>
                <w:sz w:val="24"/>
                <w:szCs w:val="24"/>
              </w:rPr>
            </w:pPr>
          </w:p>
        </w:tc>
      </w:tr>
      <w:tr w:rsidR="007B615B" w:rsidRPr="004E4468" w14:paraId="3AB434B6"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70D1F94F"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425636D9"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0082F316"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5</w:t>
            </w:r>
          </w:p>
        </w:tc>
      </w:tr>
      <w:tr w:rsidR="007B615B" w:rsidRPr="004E4468" w14:paraId="260A057D"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2E56F9EB"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59BE7C78"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7BB9E819"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4</w:t>
            </w:r>
          </w:p>
        </w:tc>
      </w:tr>
      <w:tr w:rsidR="007B615B" w:rsidRPr="004E4468" w14:paraId="014ABFA6"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6981505E"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20F51CB0"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765A4D0C"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3</w:t>
            </w:r>
          </w:p>
        </w:tc>
      </w:tr>
      <w:tr w:rsidR="007B615B" w:rsidRPr="004E4468" w14:paraId="33F34F4C"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2BA6E134"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3C1A4D93"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581EE2E5"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2</w:t>
            </w:r>
          </w:p>
        </w:tc>
      </w:tr>
      <w:tr w:rsidR="007B615B" w:rsidRPr="004E4468" w14:paraId="5BC923C8"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1835E3DD"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6673532D"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714AC088"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1</w:t>
            </w:r>
          </w:p>
        </w:tc>
      </w:tr>
      <w:tr w:rsidR="007B615B" w:rsidRPr="004E4468" w14:paraId="5DC6E8C2" w14:textId="77777777" w:rsidTr="00C84FD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E6E8B98" w14:textId="77777777" w:rsidR="007B615B" w:rsidRPr="004E4468" w:rsidRDefault="007B615B" w:rsidP="00C84FDD">
            <w:pPr>
              <w:autoSpaceDE w:val="0"/>
              <w:autoSpaceDN w:val="0"/>
              <w:adjustRightInd w:val="0"/>
              <w:jc w:val="center"/>
            </w:pPr>
            <w:r w:rsidRPr="004E4468">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14:paraId="01EE1B31"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2695D987"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1/0</w:t>
            </w:r>
          </w:p>
        </w:tc>
      </w:tr>
      <w:tr w:rsidR="007B615B" w:rsidRPr="004E4468" w14:paraId="262ABDEC"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32DC4DB8" w14:textId="77777777" w:rsidR="007B615B" w:rsidRPr="004E4468" w:rsidRDefault="007B615B" w:rsidP="00C84FDD">
            <w:pPr>
              <w:autoSpaceDE w:val="0"/>
              <w:autoSpaceDN w:val="0"/>
              <w:adjustRightInd w:val="0"/>
              <w:jc w:val="center"/>
            </w:pPr>
            <w:r w:rsidRPr="004E4468">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14:paraId="489E4D42" w14:textId="77777777" w:rsidR="007B615B" w:rsidRPr="004E4468" w:rsidRDefault="007B615B" w:rsidP="00C84FDD">
            <w:pPr>
              <w:pStyle w:val="10"/>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7C06A667" w14:textId="77777777" w:rsidR="007B615B" w:rsidRPr="004E4468" w:rsidRDefault="007B615B" w:rsidP="00C84FDD">
            <w:pPr>
              <w:pStyle w:val="10"/>
              <w:shd w:val="clear" w:color="auto" w:fill="auto"/>
              <w:spacing w:after="0" w:line="240" w:lineRule="auto"/>
              <w:ind w:left="26" w:firstLine="0"/>
              <w:jc w:val="center"/>
              <w:rPr>
                <w:sz w:val="24"/>
                <w:szCs w:val="24"/>
              </w:rPr>
            </w:pPr>
          </w:p>
        </w:tc>
      </w:tr>
      <w:tr w:rsidR="007B615B" w:rsidRPr="004E4468" w14:paraId="04B3C430"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50C4CDFE"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291F5926" w14:textId="77777777" w:rsidR="007B615B" w:rsidRPr="004E4468" w:rsidRDefault="007B615B" w:rsidP="00C84FDD">
            <w:pPr>
              <w:autoSpaceDE w:val="0"/>
              <w:autoSpaceDN w:val="0"/>
              <w:adjustRightInd w:val="0"/>
              <w:ind w:left="174" w:right="95"/>
            </w:pPr>
            <w:r w:rsidRPr="004E4468">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32ABD269"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1</w:t>
            </w:r>
          </w:p>
        </w:tc>
      </w:tr>
      <w:tr w:rsidR="007B615B" w:rsidRPr="004E4468" w14:paraId="58BA3146"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7F7A2832"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0C65004D" w14:textId="77777777" w:rsidR="007B615B" w:rsidRPr="004E4468" w:rsidRDefault="007B615B" w:rsidP="00C84FDD">
            <w:pPr>
              <w:autoSpaceDE w:val="0"/>
              <w:autoSpaceDN w:val="0"/>
              <w:adjustRightInd w:val="0"/>
              <w:ind w:left="174" w:right="95"/>
            </w:pPr>
            <w:r w:rsidRPr="004E4468">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19C94073"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1</w:t>
            </w:r>
          </w:p>
        </w:tc>
      </w:tr>
      <w:tr w:rsidR="007B615B" w:rsidRPr="004E4468" w14:paraId="4CEEC0BA" w14:textId="77777777" w:rsidTr="00C84FD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14:paraId="7A013ECA"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1CD2CEF6" w14:textId="77777777" w:rsidR="007B615B" w:rsidRPr="004E4468" w:rsidRDefault="007B615B" w:rsidP="00C84FDD">
            <w:pPr>
              <w:autoSpaceDE w:val="0"/>
              <w:autoSpaceDN w:val="0"/>
              <w:adjustRightInd w:val="0"/>
              <w:ind w:left="174" w:right="95"/>
            </w:pPr>
            <w:r w:rsidRPr="004E4468">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5E5A6558"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1</w:t>
            </w:r>
          </w:p>
        </w:tc>
      </w:tr>
      <w:tr w:rsidR="007B615B" w:rsidRPr="004E4468" w14:paraId="316690EC"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7E647EA7" w14:textId="77777777" w:rsidR="007B615B" w:rsidRPr="004E4468" w:rsidRDefault="007B615B" w:rsidP="00C84FDD">
            <w:pPr>
              <w:autoSpaceDE w:val="0"/>
              <w:autoSpaceDN w:val="0"/>
              <w:adjustRightInd w:val="0"/>
              <w:jc w:val="center"/>
            </w:pPr>
            <w:r w:rsidRPr="004E4468">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14:paraId="705BB9C3" w14:textId="77777777" w:rsidR="007B615B" w:rsidRPr="004E4468" w:rsidRDefault="007B615B" w:rsidP="00C84FDD">
            <w:pPr>
              <w:autoSpaceDE w:val="0"/>
              <w:autoSpaceDN w:val="0"/>
              <w:adjustRightInd w:val="0"/>
              <w:ind w:left="174" w:right="95"/>
            </w:pPr>
            <w:r w:rsidRPr="004E4468">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09F259AA"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 xml:space="preserve">0-3 </w:t>
            </w:r>
          </w:p>
        </w:tc>
      </w:tr>
      <w:tr w:rsidR="007B615B" w:rsidRPr="004E4468" w14:paraId="4C0FAA01"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6D2701F" w14:textId="77777777" w:rsidR="007B615B" w:rsidRPr="004E4468" w:rsidRDefault="007B615B" w:rsidP="00C84FDD">
            <w:pPr>
              <w:autoSpaceDE w:val="0"/>
              <w:autoSpaceDN w:val="0"/>
              <w:adjustRightInd w:val="0"/>
              <w:jc w:val="center"/>
            </w:pPr>
            <w:r w:rsidRPr="004E4468">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14:paraId="12242C8E" w14:textId="77777777" w:rsidR="007B615B" w:rsidRPr="004E4468" w:rsidRDefault="007B615B" w:rsidP="00C84FDD">
            <w:pPr>
              <w:autoSpaceDE w:val="0"/>
              <w:autoSpaceDN w:val="0"/>
              <w:adjustRightInd w:val="0"/>
              <w:ind w:left="174" w:right="95"/>
            </w:pPr>
            <w:r w:rsidRPr="004E4468">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10CE0E84" w14:textId="77777777" w:rsidR="007B615B" w:rsidRPr="004E4468" w:rsidRDefault="007B615B" w:rsidP="00C84FDD">
            <w:pPr>
              <w:pStyle w:val="10"/>
              <w:shd w:val="clear" w:color="auto" w:fill="auto"/>
              <w:spacing w:after="0" w:line="240" w:lineRule="auto"/>
              <w:ind w:left="26" w:firstLine="0"/>
              <w:jc w:val="center"/>
              <w:rPr>
                <w:sz w:val="24"/>
                <w:szCs w:val="24"/>
              </w:rPr>
            </w:pPr>
          </w:p>
        </w:tc>
      </w:tr>
      <w:tr w:rsidR="007B615B" w:rsidRPr="004E4468" w14:paraId="2F613C89"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0FF9D038"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7DB59E60" w14:textId="77777777" w:rsidR="007B615B" w:rsidRPr="004E4468" w:rsidRDefault="007B615B" w:rsidP="00C84FDD">
            <w:pPr>
              <w:autoSpaceDE w:val="0"/>
              <w:autoSpaceDN w:val="0"/>
              <w:adjustRightInd w:val="0"/>
              <w:ind w:left="174" w:right="95"/>
            </w:pPr>
            <w:r w:rsidRPr="004E4468">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3B89C542"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1</w:t>
            </w:r>
          </w:p>
        </w:tc>
      </w:tr>
      <w:tr w:rsidR="007B615B" w:rsidRPr="004E4468" w14:paraId="7ECE784A"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05C1927"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283DCEA7" w14:textId="77777777" w:rsidR="007B615B" w:rsidRPr="004E4468" w:rsidRDefault="007B615B" w:rsidP="00C84FDD">
            <w:pPr>
              <w:autoSpaceDE w:val="0"/>
              <w:autoSpaceDN w:val="0"/>
              <w:adjustRightInd w:val="0"/>
              <w:ind w:left="174" w:right="95"/>
            </w:pPr>
            <w:r w:rsidRPr="004E4468">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662D9C35"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3</w:t>
            </w:r>
          </w:p>
        </w:tc>
      </w:tr>
      <w:tr w:rsidR="007B615B" w:rsidRPr="004E4468" w14:paraId="2E687AFA"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51E9A352"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0B2B651F" w14:textId="77777777" w:rsidR="007B615B" w:rsidRPr="004E4468" w:rsidRDefault="007B615B" w:rsidP="00C84FDD">
            <w:pPr>
              <w:autoSpaceDE w:val="0"/>
              <w:autoSpaceDN w:val="0"/>
              <w:adjustRightInd w:val="0"/>
              <w:ind w:left="174" w:right="95"/>
            </w:pPr>
            <w:r w:rsidRPr="004E4468">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1AD3120F"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5</w:t>
            </w:r>
          </w:p>
        </w:tc>
      </w:tr>
      <w:tr w:rsidR="007B615B" w:rsidRPr="004E4468" w14:paraId="2DB2A777"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7942A521"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0CC5DACD" w14:textId="77777777" w:rsidR="007B615B" w:rsidRPr="004E4468" w:rsidRDefault="007B615B" w:rsidP="00C84FDD">
            <w:pPr>
              <w:autoSpaceDE w:val="0"/>
              <w:autoSpaceDN w:val="0"/>
              <w:adjustRightInd w:val="0"/>
              <w:ind w:left="174" w:right="95"/>
            </w:pPr>
            <w:r w:rsidRPr="004E4468">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1D67AF09"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7</w:t>
            </w:r>
          </w:p>
        </w:tc>
      </w:tr>
      <w:tr w:rsidR="007B615B" w:rsidRPr="004E4468" w14:paraId="378539A4"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39CF46BD"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5FD99793" w14:textId="77777777" w:rsidR="007B615B" w:rsidRPr="004E4468" w:rsidRDefault="007B615B" w:rsidP="00C84FDD">
            <w:pPr>
              <w:autoSpaceDE w:val="0"/>
              <w:autoSpaceDN w:val="0"/>
              <w:adjustRightInd w:val="0"/>
              <w:ind w:left="174" w:right="95"/>
            </w:pPr>
            <w:r w:rsidRPr="004E4468">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3998D737"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10</w:t>
            </w:r>
          </w:p>
        </w:tc>
      </w:tr>
      <w:tr w:rsidR="007B615B" w:rsidRPr="004E4468" w14:paraId="59F1D8CC"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0D010832"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7BA421CE" w14:textId="77777777" w:rsidR="007B615B" w:rsidRPr="004E4468" w:rsidRDefault="007B615B" w:rsidP="00C84FDD">
            <w:pPr>
              <w:autoSpaceDE w:val="0"/>
              <w:autoSpaceDN w:val="0"/>
              <w:adjustRightInd w:val="0"/>
              <w:ind w:left="174" w:right="95"/>
            </w:pPr>
            <w:r w:rsidRPr="004E4468">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62B1CC27"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15</w:t>
            </w:r>
          </w:p>
        </w:tc>
      </w:tr>
      <w:tr w:rsidR="007B615B" w:rsidRPr="004E4468" w14:paraId="04597178"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2E16E1C7"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3EE056B3" w14:textId="77777777" w:rsidR="007B615B" w:rsidRPr="004E4468" w:rsidRDefault="007B615B" w:rsidP="00C84FDD">
            <w:pPr>
              <w:autoSpaceDE w:val="0"/>
              <w:autoSpaceDN w:val="0"/>
              <w:adjustRightInd w:val="0"/>
              <w:ind w:left="174" w:right="95"/>
            </w:pPr>
            <w:r w:rsidRPr="004E4468">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3F6AEED7"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20</w:t>
            </w:r>
          </w:p>
        </w:tc>
      </w:tr>
      <w:tr w:rsidR="007B615B" w:rsidRPr="004E4468" w14:paraId="15E52671" w14:textId="77777777" w:rsidTr="00C84FD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7662C761" w14:textId="77777777" w:rsidR="007B615B" w:rsidRPr="004E4468" w:rsidRDefault="007B615B" w:rsidP="00C84FDD"/>
        </w:tc>
        <w:tc>
          <w:tcPr>
            <w:tcW w:w="6101" w:type="dxa"/>
            <w:tcBorders>
              <w:top w:val="single" w:sz="4" w:space="0" w:color="auto"/>
              <w:left w:val="single" w:sz="4" w:space="0" w:color="auto"/>
              <w:bottom w:val="single" w:sz="4" w:space="0" w:color="auto"/>
              <w:right w:val="single" w:sz="4" w:space="0" w:color="auto"/>
            </w:tcBorders>
            <w:shd w:val="clear" w:color="auto" w:fill="auto"/>
          </w:tcPr>
          <w:p w14:paraId="4687DCAF" w14:textId="77777777" w:rsidR="007B615B" w:rsidRPr="004E4468" w:rsidRDefault="007B615B" w:rsidP="00C84FDD">
            <w:pPr>
              <w:autoSpaceDE w:val="0"/>
              <w:autoSpaceDN w:val="0"/>
              <w:adjustRightInd w:val="0"/>
              <w:ind w:left="174" w:right="95"/>
            </w:pPr>
            <w:r w:rsidRPr="004E4468">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6529F692" w14:textId="77777777" w:rsidR="007B615B" w:rsidRPr="004E4468" w:rsidRDefault="007B615B" w:rsidP="00C84FDD">
            <w:pPr>
              <w:pStyle w:val="10"/>
              <w:shd w:val="clear" w:color="auto" w:fill="auto"/>
              <w:spacing w:after="0" w:line="240" w:lineRule="auto"/>
              <w:ind w:left="26" w:firstLine="0"/>
              <w:jc w:val="center"/>
              <w:rPr>
                <w:sz w:val="24"/>
                <w:szCs w:val="24"/>
              </w:rPr>
            </w:pPr>
            <w:r w:rsidRPr="004E4468">
              <w:rPr>
                <w:sz w:val="24"/>
                <w:szCs w:val="24"/>
              </w:rPr>
              <w:t>30</w:t>
            </w:r>
          </w:p>
        </w:tc>
      </w:tr>
    </w:tbl>
    <w:p w14:paraId="13008A01" w14:textId="77777777" w:rsidR="007B615B" w:rsidRPr="00882EBD" w:rsidRDefault="007B615B" w:rsidP="007B615B">
      <w:pPr>
        <w:pStyle w:val="ConsPlusNormal"/>
        <w:tabs>
          <w:tab w:val="left" w:pos="1134"/>
        </w:tabs>
        <w:jc w:val="both"/>
        <w:rPr>
          <w:rFonts w:ascii="Times New Roman" w:hAnsi="Times New Roman" w:cs="Times New Roman"/>
          <w:sz w:val="24"/>
          <w:szCs w:val="24"/>
        </w:rPr>
      </w:pPr>
    </w:p>
    <w:sectPr w:rsidR="007B615B" w:rsidRPr="00882EBD" w:rsidSect="00384651">
      <w:pgSz w:w="11906" w:h="16838"/>
      <w:pgMar w:top="992"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625A0" w14:textId="77777777" w:rsidR="0050314F" w:rsidRDefault="0050314F" w:rsidP="00172799">
      <w:r>
        <w:separator/>
      </w:r>
    </w:p>
  </w:endnote>
  <w:endnote w:type="continuationSeparator" w:id="0">
    <w:p w14:paraId="6BA9E395" w14:textId="77777777" w:rsidR="0050314F" w:rsidRDefault="0050314F" w:rsidP="0017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69DD6" w14:textId="77777777" w:rsidR="0050314F" w:rsidRDefault="0050314F" w:rsidP="00172799">
      <w:r>
        <w:separator/>
      </w:r>
    </w:p>
  </w:footnote>
  <w:footnote w:type="continuationSeparator" w:id="0">
    <w:p w14:paraId="04A8B720" w14:textId="77777777" w:rsidR="0050314F" w:rsidRDefault="0050314F" w:rsidP="00172799">
      <w:r>
        <w:continuationSeparator/>
      </w:r>
    </w:p>
  </w:footnote>
  <w:footnote w:id="1">
    <w:p w14:paraId="16BB10BF" w14:textId="77777777" w:rsidR="007B615B" w:rsidRPr="00305ECF" w:rsidRDefault="007B615B" w:rsidP="007B615B">
      <w:pPr>
        <w:pStyle w:val="a4"/>
        <w:jc w:val="both"/>
      </w:pPr>
    </w:p>
  </w:footnote>
  <w:footnote w:id="2">
    <w:p w14:paraId="217E34B3" w14:textId="77777777" w:rsidR="007B615B" w:rsidRPr="00BB2EFF" w:rsidRDefault="007B615B" w:rsidP="007B615B">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366898"/>
    <w:multiLevelType w:val="multilevel"/>
    <w:tmpl w:val="B7A236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F0D90"/>
    <w:multiLevelType w:val="hybridMultilevel"/>
    <w:tmpl w:val="BC0CBF6E"/>
    <w:lvl w:ilvl="0" w:tplc="95B49980">
      <w:start w:val="1"/>
      <w:numFmt w:val="decimal"/>
      <w:lvlText w:val="%1)"/>
      <w:lvlJc w:val="left"/>
      <w:pPr>
        <w:ind w:left="1070"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5"/>
  </w:num>
  <w:num w:numId="3">
    <w:abstractNumId w:val="19"/>
  </w:num>
  <w:num w:numId="4">
    <w:abstractNumId w:val="9"/>
  </w:num>
  <w:num w:numId="5">
    <w:abstractNumId w:val="11"/>
  </w:num>
  <w:num w:numId="6">
    <w:abstractNumId w:val="3"/>
  </w:num>
  <w:num w:numId="7">
    <w:abstractNumId w:val="10"/>
  </w:num>
  <w:num w:numId="8">
    <w:abstractNumId w:val="12"/>
  </w:num>
  <w:num w:numId="9">
    <w:abstractNumId w:val="20"/>
  </w:num>
  <w:num w:numId="10">
    <w:abstractNumId w:val="22"/>
  </w:num>
  <w:num w:numId="11">
    <w:abstractNumId w:val="23"/>
  </w:num>
  <w:num w:numId="12">
    <w:abstractNumId w:val="4"/>
  </w:num>
  <w:num w:numId="13">
    <w:abstractNumId w:val="1"/>
  </w:num>
  <w:num w:numId="14">
    <w:abstractNumId w:val="24"/>
  </w:num>
  <w:num w:numId="15">
    <w:abstractNumId w:val="14"/>
  </w:num>
  <w:num w:numId="16">
    <w:abstractNumId w:val="21"/>
  </w:num>
  <w:num w:numId="17">
    <w:abstractNumId w:val="0"/>
  </w:num>
  <w:num w:numId="18">
    <w:abstractNumId w:val="7"/>
  </w:num>
  <w:num w:numId="19">
    <w:abstractNumId w:val="2"/>
  </w:num>
  <w:num w:numId="20">
    <w:abstractNumId w:val="18"/>
  </w:num>
  <w:num w:numId="21">
    <w:abstractNumId w:val="6"/>
  </w:num>
  <w:num w:numId="22">
    <w:abstractNumId w:val="8"/>
  </w:num>
  <w:num w:numId="23">
    <w:abstractNumId w:val="15"/>
  </w:num>
  <w:num w:numId="24">
    <w:abstractNumId w:val="13"/>
  </w:num>
  <w:num w:numId="25">
    <w:abstractNumId w:val="25"/>
  </w:num>
  <w:num w:numId="26">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20E"/>
    <w:rsid w:val="00002D93"/>
    <w:rsid w:val="00044BA3"/>
    <w:rsid w:val="000743AB"/>
    <w:rsid w:val="000925BD"/>
    <w:rsid w:val="00097226"/>
    <w:rsid w:val="000B7489"/>
    <w:rsid w:val="000C259B"/>
    <w:rsid w:val="000E24CA"/>
    <w:rsid w:val="00100305"/>
    <w:rsid w:val="00147F0A"/>
    <w:rsid w:val="00172799"/>
    <w:rsid w:val="001A606A"/>
    <w:rsid w:val="002045CB"/>
    <w:rsid w:val="002638FE"/>
    <w:rsid w:val="002C4C9B"/>
    <w:rsid w:val="003366CA"/>
    <w:rsid w:val="003471D8"/>
    <w:rsid w:val="003556BC"/>
    <w:rsid w:val="00356480"/>
    <w:rsid w:val="00383A53"/>
    <w:rsid w:val="00384651"/>
    <w:rsid w:val="003C78CF"/>
    <w:rsid w:val="004033F1"/>
    <w:rsid w:val="00427BB7"/>
    <w:rsid w:val="00433D0E"/>
    <w:rsid w:val="00433DF9"/>
    <w:rsid w:val="00435F4C"/>
    <w:rsid w:val="00464FEF"/>
    <w:rsid w:val="00472188"/>
    <w:rsid w:val="0047241D"/>
    <w:rsid w:val="00475930"/>
    <w:rsid w:val="00496805"/>
    <w:rsid w:val="004A11C0"/>
    <w:rsid w:val="004B42BE"/>
    <w:rsid w:val="004B5C91"/>
    <w:rsid w:val="0050314F"/>
    <w:rsid w:val="005421C6"/>
    <w:rsid w:val="005500A2"/>
    <w:rsid w:val="0058645B"/>
    <w:rsid w:val="005F6998"/>
    <w:rsid w:val="006841C4"/>
    <w:rsid w:val="006B0E26"/>
    <w:rsid w:val="006E26D7"/>
    <w:rsid w:val="006E7849"/>
    <w:rsid w:val="00721AD4"/>
    <w:rsid w:val="00726BB9"/>
    <w:rsid w:val="00766F26"/>
    <w:rsid w:val="0078328E"/>
    <w:rsid w:val="007B46CC"/>
    <w:rsid w:val="007B615B"/>
    <w:rsid w:val="007C2826"/>
    <w:rsid w:val="007E62F5"/>
    <w:rsid w:val="007F720E"/>
    <w:rsid w:val="008336A6"/>
    <w:rsid w:val="00837A18"/>
    <w:rsid w:val="008461DB"/>
    <w:rsid w:val="0085028E"/>
    <w:rsid w:val="00901C19"/>
    <w:rsid w:val="009123EB"/>
    <w:rsid w:val="00942999"/>
    <w:rsid w:val="00956331"/>
    <w:rsid w:val="00996BBE"/>
    <w:rsid w:val="0099743F"/>
    <w:rsid w:val="009B02D4"/>
    <w:rsid w:val="009F0D1C"/>
    <w:rsid w:val="00A03C7A"/>
    <w:rsid w:val="00A4280E"/>
    <w:rsid w:val="00A4724F"/>
    <w:rsid w:val="00A50681"/>
    <w:rsid w:val="00A508CC"/>
    <w:rsid w:val="00A651A5"/>
    <w:rsid w:val="00A940A1"/>
    <w:rsid w:val="00AD4BC6"/>
    <w:rsid w:val="00AF41BD"/>
    <w:rsid w:val="00AF6AB8"/>
    <w:rsid w:val="00B170E1"/>
    <w:rsid w:val="00B50766"/>
    <w:rsid w:val="00B64AC9"/>
    <w:rsid w:val="00B70A90"/>
    <w:rsid w:val="00B77AD4"/>
    <w:rsid w:val="00BB51C5"/>
    <w:rsid w:val="00BE0FE1"/>
    <w:rsid w:val="00C5214E"/>
    <w:rsid w:val="00C8515B"/>
    <w:rsid w:val="00C86E7D"/>
    <w:rsid w:val="00C951EB"/>
    <w:rsid w:val="00CB0AB9"/>
    <w:rsid w:val="00CB532F"/>
    <w:rsid w:val="00CE3981"/>
    <w:rsid w:val="00CE3BA0"/>
    <w:rsid w:val="00D3641A"/>
    <w:rsid w:val="00D97843"/>
    <w:rsid w:val="00DB29DF"/>
    <w:rsid w:val="00DC0A1D"/>
    <w:rsid w:val="00DC341F"/>
    <w:rsid w:val="00DE3218"/>
    <w:rsid w:val="00E12122"/>
    <w:rsid w:val="00E21539"/>
    <w:rsid w:val="00E26F34"/>
    <w:rsid w:val="00E85A8E"/>
    <w:rsid w:val="00EC3172"/>
    <w:rsid w:val="00EE0EDF"/>
    <w:rsid w:val="00EE1B5A"/>
    <w:rsid w:val="00F011E6"/>
    <w:rsid w:val="00F0366A"/>
    <w:rsid w:val="00F42F30"/>
    <w:rsid w:val="00F47B46"/>
    <w:rsid w:val="00F533BD"/>
    <w:rsid w:val="00F9782C"/>
    <w:rsid w:val="00FB5103"/>
    <w:rsid w:val="00FE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A81E"/>
  <w15:docId w15:val="{BA49D193-52DB-4C3F-9497-1F0AB34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799"/>
    <w:rPr>
      <w:color w:val="A75E2E"/>
      <w:u w:val="single"/>
    </w:rPr>
  </w:style>
  <w:style w:type="paragraph" w:styleId="a4">
    <w:name w:val="footnote text"/>
    <w:basedOn w:val="a"/>
    <w:link w:val="a5"/>
    <w:uiPriority w:val="99"/>
    <w:semiHidden/>
    <w:rsid w:val="00172799"/>
    <w:rPr>
      <w:sz w:val="20"/>
      <w:szCs w:val="20"/>
    </w:rPr>
  </w:style>
  <w:style w:type="character" w:customStyle="1" w:styleId="a5">
    <w:name w:val="Текст сноски Знак"/>
    <w:basedOn w:val="a0"/>
    <w:link w:val="a4"/>
    <w:uiPriority w:val="99"/>
    <w:semiHidden/>
    <w:rsid w:val="00172799"/>
    <w:rPr>
      <w:rFonts w:ascii="Times New Roman" w:eastAsia="Times New Roman" w:hAnsi="Times New Roman" w:cs="Times New Roman"/>
      <w:sz w:val="20"/>
      <w:szCs w:val="20"/>
      <w:lang w:eastAsia="ru-RU"/>
    </w:rPr>
  </w:style>
  <w:style w:type="character" w:styleId="a6">
    <w:name w:val="footnote reference"/>
    <w:basedOn w:val="a0"/>
    <w:uiPriority w:val="99"/>
    <w:semiHidden/>
    <w:rsid w:val="00172799"/>
    <w:rPr>
      <w:vertAlign w:val="superscript"/>
    </w:rPr>
  </w:style>
  <w:style w:type="character" w:customStyle="1" w:styleId="a7">
    <w:name w:val="Верхний колонтитул Знак"/>
    <w:basedOn w:val="a0"/>
    <w:link w:val="a8"/>
    <w:uiPriority w:val="99"/>
    <w:rsid w:val="005500A2"/>
  </w:style>
  <w:style w:type="paragraph" w:styleId="a8">
    <w:name w:val="header"/>
    <w:basedOn w:val="a"/>
    <w:link w:val="a7"/>
    <w:uiPriority w:val="99"/>
    <w:unhideWhenUsed/>
    <w:rsid w:val="005500A2"/>
    <w:pPr>
      <w:tabs>
        <w:tab w:val="center" w:pos="4677"/>
        <w:tab w:val="right" w:pos="9355"/>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5500A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500A2"/>
    <w:rPr>
      <w:rFonts w:ascii="Tahoma" w:hAnsi="Tahoma" w:cs="Tahoma"/>
      <w:sz w:val="16"/>
      <w:szCs w:val="16"/>
    </w:rPr>
  </w:style>
  <w:style w:type="character" w:customStyle="1" w:styleId="aa">
    <w:name w:val="Текст выноски Знак"/>
    <w:basedOn w:val="a0"/>
    <w:link w:val="a9"/>
    <w:uiPriority w:val="99"/>
    <w:semiHidden/>
    <w:rsid w:val="005500A2"/>
    <w:rPr>
      <w:rFonts w:ascii="Tahoma" w:eastAsia="Times New Roman" w:hAnsi="Tahoma" w:cs="Tahoma"/>
      <w:sz w:val="16"/>
      <w:szCs w:val="16"/>
      <w:lang w:eastAsia="ru-RU"/>
    </w:rPr>
  </w:style>
  <w:style w:type="paragraph" w:customStyle="1" w:styleId="ConsPlusNormal">
    <w:name w:val="ConsPlusNormal"/>
    <w:rsid w:val="007B6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15B"/>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List Paragraph"/>
    <w:basedOn w:val="a"/>
    <w:uiPriority w:val="34"/>
    <w:qFormat/>
    <w:rsid w:val="007B615B"/>
    <w:pPr>
      <w:spacing w:after="200" w:line="276" w:lineRule="auto"/>
      <w:ind w:left="720"/>
      <w:contextualSpacing/>
    </w:pPr>
    <w:rPr>
      <w:rFonts w:asciiTheme="minorHAnsi" w:eastAsiaTheme="minorEastAsia" w:hAnsiTheme="minorHAnsi" w:cstheme="minorBidi"/>
      <w:sz w:val="22"/>
      <w:szCs w:val="22"/>
    </w:rPr>
  </w:style>
  <w:style w:type="character" w:customStyle="1" w:styleId="Bodytext">
    <w:name w:val="Body text_"/>
    <w:basedOn w:val="a0"/>
    <w:link w:val="10"/>
    <w:rsid w:val="007B615B"/>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Bodytext"/>
    <w:rsid w:val="007B615B"/>
    <w:pPr>
      <w:shd w:val="clear" w:color="auto" w:fill="FFFFFF"/>
      <w:spacing w:after="660" w:line="0" w:lineRule="atLeast"/>
      <w:ind w:hanging="540"/>
    </w:pPr>
    <w:rPr>
      <w:sz w:val="25"/>
      <w:szCs w:val="25"/>
      <w:lang w:eastAsia="en-US"/>
    </w:rPr>
  </w:style>
  <w:style w:type="paragraph" w:styleId="ac">
    <w:name w:val="Normal (Web)"/>
    <w:basedOn w:val="a"/>
    <w:uiPriority w:val="99"/>
    <w:semiHidden/>
    <w:unhideWhenUsed/>
    <w:rsid w:val="007B615B"/>
    <w:pPr>
      <w:spacing w:before="100" w:beforeAutospacing="1" w:after="100" w:afterAutospacing="1"/>
    </w:pPr>
  </w:style>
  <w:style w:type="paragraph" w:styleId="ad">
    <w:name w:val="footer"/>
    <w:basedOn w:val="a"/>
    <w:link w:val="ae"/>
    <w:uiPriority w:val="99"/>
    <w:unhideWhenUsed/>
    <w:rsid w:val="007B615B"/>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7B615B"/>
    <w:rPr>
      <w:rFonts w:eastAsiaTheme="minorEastAsia"/>
      <w:lang w:eastAsia="ru-RU"/>
    </w:rPr>
  </w:style>
  <w:style w:type="character" w:customStyle="1" w:styleId="Heading1">
    <w:name w:val="Heading #1_"/>
    <w:basedOn w:val="a0"/>
    <w:link w:val="Heading10"/>
    <w:rsid w:val="007B615B"/>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7B615B"/>
    <w:pPr>
      <w:shd w:val="clear" w:color="auto" w:fill="FFFFFF"/>
      <w:spacing w:before="720" w:line="302" w:lineRule="exact"/>
      <w:ind w:hanging="540"/>
      <w:outlineLvl w:val="0"/>
    </w:pPr>
    <w:rPr>
      <w:lang w:eastAsia="en-US"/>
    </w:rPr>
  </w:style>
  <w:style w:type="paragraph" w:styleId="af">
    <w:name w:val="No Spacing"/>
    <w:uiPriority w:val="99"/>
    <w:qFormat/>
    <w:rsid w:val="007B615B"/>
    <w:pPr>
      <w:spacing w:after="0" w:line="240" w:lineRule="auto"/>
      <w:ind w:left="-284" w:firstLine="992"/>
      <w:jc w:val="both"/>
    </w:pPr>
    <w:rPr>
      <w:rFonts w:ascii="Calibri" w:eastAsia="Calibri" w:hAnsi="Calibri" w:cs="Times New Roman"/>
      <w:lang w:eastAsia="ru-RU"/>
    </w:rPr>
  </w:style>
  <w:style w:type="character" w:customStyle="1" w:styleId="af0">
    <w:name w:val="Основной текст_"/>
    <w:basedOn w:val="a0"/>
    <w:link w:val="3"/>
    <w:locked/>
    <w:rsid w:val="007B615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rsid w:val="007B615B"/>
    <w:pPr>
      <w:widowControl w:val="0"/>
      <w:shd w:val="clear" w:color="auto" w:fill="FFFFFF"/>
      <w:spacing w:line="320" w:lineRule="exact"/>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5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16</Pages>
  <Words>5272</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Юрист1</cp:lastModifiedBy>
  <cp:revision>98</cp:revision>
  <cp:lastPrinted>2020-12-21T07:41:00Z</cp:lastPrinted>
  <dcterms:created xsi:type="dcterms:W3CDTF">2019-02-06T07:05:00Z</dcterms:created>
  <dcterms:modified xsi:type="dcterms:W3CDTF">2021-03-02T12:10:00Z</dcterms:modified>
</cp:coreProperties>
</file>